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16" w:rsidRDefault="00564B16" w:rsidP="00564B16">
      <w:pPr>
        <w:spacing w:line="560" w:lineRule="exact"/>
        <w:jc w:val="left"/>
        <w:rPr>
          <w:rFonts w:ascii="黑体" w:eastAsia="黑体" w:hAnsi="华文中宋" w:cs="宋体" w:hint="eastAsia"/>
          <w:kern w:val="0"/>
          <w:szCs w:val="32"/>
        </w:rPr>
      </w:pPr>
      <w:r w:rsidRPr="005D1FAD">
        <w:rPr>
          <w:rFonts w:ascii="黑体" w:eastAsia="黑体" w:hAnsi="华文中宋" w:cs="宋体" w:hint="eastAsia"/>
          <w:kern w:val="0"/>
          <w:szCs w:val="32"/>
        </w:rPr>
        <w:t>附件5</w:t>
      </w:r>
    </w:p>
    <w:p w:rsidR="00564B16" w:rsidRPr="005D1FAD" w:rsidRDefault="00564B16" w:rsidP="00564B16">
      <w:pPr>
        <w:spacing w:line="560" w:lineRule="exact"/>
        <w:jc w:val="left"/>
        <w:rPr>
          <w:rFonts w:ascii="黑体" w:eastAsia="黑体" w:hAnsi="华文中宋" w:cs="宋体" w:hint="eastAsia"/>
          <w:kern w:val="0"/>
          <w:szCs w:val="32"/>
        </w:rPr>
      </w:pPr>
    </w:p>
    <w:p w:rsidR="00564B16" w:rsidRDefault="00564B16" w:rsidP="00564B16">
      <w:pPr>
        <w:spacing w:line="560" w:lineRule="exact"/>
        <w:jc w:val="center"/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</w:pPr>
      <w:r w:rsidRPr="005D1FAD"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北京市困境家庭服务对象入住</w:t>
      </w:r>
      <w:r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.</w:t>
      </w:r>
    </w:p>
    <w:p w:rsidR="00564B16" w:rsidRDefault="00564B16" w:rsidP="00564B16">
      <w:pPr>
        <w:spacing w:line="560" w:lineRule="exact"/>
        <w:jc w:val="center"/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</w:pPr>
      <w:r w:rsidRPr="005D1FAD"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社会福利机构补助公示书</w:t>
      </w:r>
    </w:p>
    <w:p w:rsidR="00564B16" w:rsidRPr="005D1FAD" w:rsidRDefault="00564B16" w:rsidP="00564B16">
      <w:pPr>
        <w:spacing w:line="560" w:lineRule="exact"/>
        <w:jc w:val="center"/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 xml:space="preserve">  </w:t>
      </w:r>
    </w:p>
    <w:p w:rsidR="00564B16" w:rsidRPr="005D1FAD" w:rsidRDefault="00564B16" w:rsidP="00564B16">
      <w:pPr>
        <w:widowControl/>
        <w:spacing w:before="100" w:beforeAutospacing="1" w:after="100" w:afterAutospacing="1"/>
        <w:jc w:val="left"/>
        <w:rPr>
          <w:rFonts w:hAnsi="宋体" w:cs="宋体" w:hint="eastAsia"/>
          <w:kern w:val="0"/>
          <w:sz w:val="24"/>
          <w:szCs w:val="24"/>
        </w:rPr>
      </w:pPr>
      <w:r w:rsidRPr="005D1FAD">
        <w:rPr>
          <w:rFonts w:hAnsi="宋体" w:cs="宋体" w:hint="eastAsia"/>
          <w:bCs/>
          <w:color w:val="000000"/>
          <w:kern w:val="0"/>
          <w:sz w:val="24"/>
          <w:szCs w:val="24"/>
        </w:rPr>
        <w:t>所在区:              街道（乡镇）:             居（村）委会:</w:t>
      </w:r>
      <w:r w:rsidRPr="005D1FAD">
        <w:rPr>
          <w:rFonts w:hAnsi="宋体" w:cs="宋体" w:hint="eastAsia"/>
          <w:kern w:val="0"/>
          <w:sz w:val="24"/>
          <w:szCs w:val="24"/>
        </w:rPr>
        <w:t xml:space="preserve">                                                  </w:t>
      </w:r>
    </w:p>
    <w:tbl>
      <w:tblPr>
        <w:tblW w:w="9862" w:type="dxa"/>
        <w:jc w:val="center"/>
        <w:tblLook w:val="0000"/>
      </w:tblPr>
      <w:tblGrid>
        <w:gridCol w:w="1710"/>
        <w:gridCol w:w="1768"/>
        <w:gridCol w:w="899"/>
        <w:gridCol w:w="1079"/>
        <w:gridCol w:w="1109"/>
        <w:gridCol w:w="839"/>
        <w:gridCol w:w="2458"/>
      </w:tblGrid>
      <w:tr w:rsidR="00564B16" w:rsidRPr="005D1FAD" w:rsidTr="00A70F91">
        <w:trPr>
          <w:trHeight w:val="611"/>
          <w:jc w:val="center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申请人</w:t>
            </w:r>
          </w:p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B16" w:rsidRPr="005D1FAD" w:rsidTr="00A70F91">
        <w:trPr>
          <w:trHeight w:val="5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B16" w:rsidRPr="005D1FAD" w:rsidTr="00A70F91">
        <w:trPr>
          <w:trHeight w:val="5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户籍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□农业  □非农业</w:t>
            </w:r>
          </w:p>
        </w:tc>
      </w:tr>
      <w:tr w:rsidR="00564B16" w:rsidRPr="005D1FAD" w:rsidTr="00A70F91">
        <w:trPr>
          <w:trHeight w:val="5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564B16" w:rsidRPr="005D1FAD" w:rsidTr="00A70F91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服务对象类别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□</w:t>
            </w:r>
            <w:proofErr w:type="gramStart"/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低保待遇</w:t>
            </w:r>
            <w:proofErr w:type="gramEnd"/>
          </w:p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□低收入待遇</w:t>
            </w:r>
          </w:p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□本市残疾人</w:t>
            </w:r>
          </w:p>
        </w:tc>
      </w:tr>
      <w:tr w:rsidR="00564B16" w:rsidRPr="005D1FAD" w:rsidTr="00A70F91">
        <w:trPr>
          <w:trHeight w:val="330"/>
          <w:jc w:val="center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生活自理能力评估结果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□完全自理                 □不能完全自理</w:t>
            </w:r>
          </w:p>
        </w:tc>
      </w:tr>
      <w:tr w:rsidR="00564B16" w:rsidRPr="005D1FAD" w:rsidTr="00A70F91">
        <w:trPr>
          <w:trHeight w:val="675"/>
          <w:jc w:val="center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家庭成员</w:t>
            </w:r>
          </w:p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基本信息</w:t>
            </w:r>
          </w:p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（可不公开）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与申请关系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564B16" w:rsidRPr="005D1FAD" w:rsidTr="00A70F91">
        <w:trPr>
          <w:trHeight w:val="6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B16" w:rsidRPr="005D1FAD" w:rsidTr="00A70F91">
        <w:trPr>
          <w:trHeight w:val="64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B16" w:rsidRPr="005D1FAD" w:rsidTr="00A70F91">
        <w:trPr>
          <w:trHeight w:val="55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5D1FAD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B16" w:rsidRPr="005D1FAD" w:rsidTr="00A70F91">
        <w:trPr>
          <w:trHeight w:val="5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16" w:rsidRPr="005D1FAD" w:rsidRDefault="00564B16" w:rsidP="00A70F9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564B16" w:rsidRPr="005D1FAD" w:rsidTr="00A70F91">
        <w:trPr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B16" w:rsidRPr="005D1FAD" w:rsidRDefault="00564B16" w:rsidP="00A70F9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B16" w:rsidRPr="005D1FAD" w:rsidRDefault="00564B16" w:rsidP="00A70F9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B16" w:rsidRPr="005D1FAD" w:rsidRDefault="00564B16" w:rsidP="00A70F9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B16" w:rsidRPr="005D1FAD" w:rsidRDefault="00564B16" w:rsidP="00A70F9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B16" w:rsidRPr="005D1FAD" w:rsidRDefault="00564B16" w:rsidP="00A70F9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B16" w:rsidRPr="005D1FAD" w:rsidRDefault="00564B16" w:rsidP="00A70F9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B16" w:rsidRPr="005D1FAD" w:rsidRDefault="00564B16" w:rsidP="00A70F91">
            <w:pPr>
              <w:widowControl/>
              <w:jc w:val="left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564B16" w:rsidRPr="005D1FAD" w:rsidRDefault="00564B16" w:rsidP="00564B16">
      <w:pPr>
        <w:widowControl/>
        <w:spacing w:before="100" w:beforeAutospacing="1" w:after="100" w:afterAutospacing="1"/>
        <w:jc w:val="left"/>
        <w:rPr>
          <w:rFonts w:hAnsi="宋体" w:cs="宋体" w:hint="eastAsia"/>
          <w:bCs/>
          <w:color w:val="000000"/>
          <w:kern w:val="0"/>
          <w:sz w:val="24"/>
          <w:szCs w:val="24"/>
        </w:rPr>
      </w:pPr>
      <w:r w:rsidRPr="005D1FAD">
        <w:rPr>
          <w:rFonts w:hAnsi="宋体" w:cs="宋体" w:hint="eastAsia"/>
          <w:bCs/>
          <w:color w:val="000000"/>
          <w:kern w:val="0"/>
          <w:sz w:val="24"/>
          <w:szCs w:val="24"/>
        </w:rPr>
        <w:t xml:space="preserve">           </w:t>
      </w:r>
      <w:r>
        <w:rPr>
          <w:rFonts w:hAnsi="宋体" w:cs="宋体" w:hint="eastAsia"/>
          <w:bCs/>
          <w:color w:val="000000"/>
          <w:kern w:val="0"/>
          <w:sz w:val="24"/>
          <w:szCs w:val="24"/>
        </w:rPr>
        <w:t xml:space="preserve">                        </w:t>
      </w:r>
      <w:r w:rsidRPr="005D1FAD">
        <w:rPr>
          <w:rFonts w:hAnsi="宋体" w:cs="宋体" w:hint="eastAsia"/>
          <w:bCs/>
          <w:color w:val="000000"/>
          <w:kern w:val="0"/>
          <w:sz w:val="24"/>
          <w:szCs w:val="24"/>
        </w:rPr>
        <w:t xml:space="preserve">公示时间： </w:t>
      </w:r>
      <w:r>
        <w:rPr>
          <w:rFonts w:hAnsi="宋体" w:cs="宋体" w:hint="eastAsia"/>
          <w:bCs/>
          <w:color w:val="000000"/>
          <w:kern w:val="0"/>
          <w:sz w:val="24"/>
          <w:szCs w:val="24"/>
        </w:rPr>
        <w:t xml:space="preserve"> </w:t>
      </w:r>
      <w:r w:rsidRPr="005D1FAD">
        <w:rPr>
          <w:rFonts w:hAnsi="宋体" w:cs="宋体" w:hint="eastAsia"/>
          <w:bCs/>
          <w:color w:val="000000"/>
          <w:kern w:val="0"/>
          <w:sz w:val="24"/>
          <w:szCs w:val="24"/>
        </w:rPr>
        <w:t xml:space="preserve"> 年 </w:t>
      </w:r>
      <w:r>
        <w:rPr>
          <w:rFonts w:hAnsi="宋体" w:cs="宋体" w:hint="eastAsia"/>
          <w:bCs/>
          <w:color w:val="000000"/>
          <w:kern w:val="0"/>
          <w:sz w:val="24"/>
          <w:szCs w:val="24"/>
        </w:rPr>
        <w:t xml:space="preserve"> </w:t>
      </w:r>
      <w:r w:rsidRPr="005D1FAD">
        <w:rPr>
          <w:rFonts w:hAnsi="宋体" w:cs="宋体" w:hint="eastAsia"/>
          <w:bCs/>
          <w:color w:val="000000"/>
          <w:kern w:val="0"/>
          <w:sz w:val="24"/>
          <w:szCs w:val="24"/>
        </w:rPr>
        <w:t xml:space="preserve">月 </w:t>
      </w:r>
      <w:r>
        <w:rPr>
          <w:rFonts w:hAnsi="宋体" w:cs="宋体" w:hint="eastAsia"/>
          <w:bCs/>
          <w:color w:val="000000"/>
          <w:kern w:val="0"/>
          <w:sz w:val="24"/>
          <w:szCs w:val="24"/>
        </w:rPr>
        <w:t xml:space="preserve"> </w:t>
      </w:r>
      <w:r w:rsidRPr="005D1FAD">
        <w:rPr>
          <w:rFonts w:hAnsi="宋体" w:cs="宋体" w:hint="eastAsia"/>
          <w:bCs/>
          <w:color w:val="000000"/>
          <w:kern w:val="0"/>
          <w:sz w:val="24"/>
          <w:szCs w:val="24"/>
        </w:rPr>
        <w:t xml:space="preserve">日——   </w:t>
      </w:r>
      <w:r>
        <w:rPr>
          <w:rFonts w:hAnsi="宋体" w:cs="宋体" w:hint="eastAsia"/>
          <w:bCs/>
          <w:color w:val="000000"/>
          <w:kern w:val="0"/>
          <w:sz w:val="24"/>
          <w:szCs w:val="24"/>
        </w:rPr>
        <w:t xml:space="preserve"> </w:t>
      </w:r>
      <w:r w:rsidRPr="005D1FAD">
        <w:rPr>
          <w:rFonts w:hAnsi="宋体" w:cs="宋体" w:hint="eastAsia"/>
          <w:bCs/>
          <w:color w:val="000000"/>
          <w:kern w:val="0"/>
          <w:sz w:val="24"/>
          <w:szCs w:val="24"/>
        </w:rPr>
        <w:t xml:space="preserve">年 </w:t>
      </w:r>
      <w:r>
        <w:rPr>
          <w:rFonts w:hAnsi="宋体" w:cs="宋体" w:hint="eastAsia"/>
          <w:bCs/>
          <w:color w:val="000000"/>
          <w:kern w:val="0"/>
          <w:sz w:val="24"/>
          <w:szCs w:val="24"/>
        </w:rPr>
        <w:t xml:space="preserve"> </w:t>
      </w:r>
      <w:r w:rsidRPr="005D1FAD">
        <w:rPr>
          <w:rFonts w:hAnsi="宋体" w:cs="宋体" w:hint="eastAsia"/>
          <w:bCs/>
          <w:color w:val="000000"/>
          <w:kern w:val="0"/>
          <w:sz w:val="24"/>
          <w:szCs w:val="24"/>
        </w:rPr>
        <w:t xml:space="preserve">月 </w:t>
      </w:r>
      <w:r>
        <w:rPr>
          <w:rFonts w:hAnsi="宋体" w:cs="宋体" w:hint="eastAsia"/>
          <w:bCs/>
          <w:color w:val="000000"/>
          <w:kern w:val="0"/>
          <w:sz w:val="24"/>
          <w:szCs w:val="24"/>
        </w:rPr>
        <w:t xml:space="preserve"> </w:t>
      </w:r>
      <w:r w:rsidRPr="005D1FAD">
        <w:rPr>
          <w:rFonts w:hAnsi="宋体" w:cs="宋体" w:hint="eastAsia"/>
          <w:bCs/>
          <w:color w:val="000000"/>
          <w:kern w:val="0"/>
          <w:sz w:val="24"/>
          <w:szCs w:val="24"/>
        </w:rPr>
        <w:t>日</w:t>
      </w:r>
    </w:p>
    <w:p w:rsidR="00B229D8" w:rsidRPr="00564B16" w:rsidRDefault="00564B16" w:rsidP="00564B16">
      <w:pPr>
        <w:widowControl/>
        <w:spacing w:before="100" w:beforeAutospacing="1" w:after="100" w:afterAutospacing="1"/>
        <w:ind w:left="5880" w:hangingChars="2450" w:hanging="5880"/>
        <w:jc w:val="left"/>
        <w:rPr>
          <w:rFonts w:hAnsi="宋体" w:cs="宋体"/>
          <w:bCs/>
          <w:color w:val="000000"/>
          <w:kern w:val="0"/>
          <w:sz w:val="24"/>
          <w:szCs w:val="24"/>
        </w:rPr>
      </w:pPr>
      <w:r w:rsidRPr="005D1FAD">
        <w:rPr>
          <w:rFonts w:hAnsi="宋体" w:cs="宋体" w:hint="eastAsia"/>
          <w:bCs/>
          <w:color w:val="000000"/>
          <w:kern w:val="0"/>
          <w:sz w:val="24"/>
          <w:szCs w:val="24"/>
        </w:rPr>
        <w:lastRenderedPageBreak/>
        <w:t xml:space="preserve">                                                                             区民政局举报电话：</w:t>
      </w:r>
    </w:p>
    <w:sectPr w:rsidR="00B229D8" w:rsidRPr="00564B16" w:rsidSect="00B22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55405"/>
    <w:rsid w:val="00564B16"/>
    <w:rsid w:val="0068176C"/>
    <w:rsid w:val="008C492D"/>
    <w:rsid w:val="00B229D8"/>
    <w:rsid w:val="00F5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05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2016-06-21T03:20:00Z</dcterms:created>
  <dcterms:modified xsi:type="dcterms:W3CDTF">2016-06-21T03:20:00Z</dcterms:modified>
</cp:coreProperties>
</file>