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
        <w:gridCol w:w="854"/>
        <w:gridCol w:w="948"/>
        <w:gridCol w:w="1238"/>
        <w:gridCol w:w="1417"/>
        <w:gridCol w:w="1390"/>
        <w:gridCol w:w="2487"/>
        <w:gridCol w:w="1134"/>
        <w:gridCol w:w="1134"/>
        <w:gridCol w:w="993"/>
        <w:gridCol w:w="1056"/>
      </w:tblGrid>
      <w:tr w:rsidR="00D07B25" w:rsidRPr="00490EEF" w14:paraId="4785C0F6" w14:textId="77777777">
        <w:trPr>
          <w:jc w:val="center"/>
        </w:trPr>
        <w:tc>
          <w:tcPr>
            <w:tcW w:w="13229" w:type="dxa"/>
            <w:gridSpan w:val="11"/>
            <w:tcBorders>
              <w:top w:val="nil"/>
              <w:left w:val="nil"/>
              <w:bottom w:val="single" w:sz="4" w:space="0" w:color="auto"/>
              <w:right w:val="nil"/>
            </w:tcBorders>
            <w:vAlign w:val="center"/>
          </w:tcPr>
          <w:p w14:paraId="60E49208" w14:textId="77777777" w:rsidR="00D07B25" w:rsidRPr="00490EEF" w:rsidRDefault="001B0FAC">
            <w:pPr>
              <w:widowControl/>
              <w:spacing w:line="320" w:lineRule="exact"/>
              <w:jc w:val="center"/>
              <w:rPr>
                <w:rFonts w:ascii="宋体" w:eastAsia="宋体" w:hAnsi="宋体" w:cs="宋体"/>
                <w:b/>
                <w:bCs/>
                <w:kern w:val="0"/>
                <w:sz w:val="32"/>
                <w:szCs w:val="32"/>
              </w:rPr>
            </w:pPr>
            <w:bookmarkStart w:id="0" w:name="_GoBack"/>
            <w:bookmarkEnd w:id="0"/>
            <w:r w:rsidRPr="00490EEF">
              <w:rPr>
                <w:rFonts w:ascii="宋体" w:eastAsia="宋体" w:hAnsi="宋体" w:cs="宋体" w:hint="eastAsia"/>
                <w:b/>
                <w:bCs/>
                <w:kern w:val="0"/>
                <w:sz w:val="32"/>
                <w:szCs w:val="32"/>
              </w:rPr>
              <w:t>项目支出绩效自评表</w:t>
            </w:r>
          </w:p>
          <w:p w14:paraId="3BC31EEA" w14:textId="77777777" w:rsidR="00D07B25" w:rsidRPr="00490EEF" w:rsidRDefault="001B0FAC">
            <w:pPr>
              <w:widowControl/>
              <w:spacing w:line="320" w:lineRule="exact"/>
              <w:jc w:val="center"/>
              <w:rPr>
                <w:rFonts w:ascii="宋体" w:eastAsia="宋体" w:hAnsi="宋体" w:cs="宋体"/>
                <w:b/>
                <w:bCs/>
                <w:kern w:val="0"/>
                <w:sz w:val="32"/>
                <w:szCs w:val="32"/>
              </w:rPr>
            </w:pPr>
            <w:r w:rsidRPr="00490EEF">
              <w:rPr>
                <w:rFonts w:ascii="宋体" w:eastAsia="宋体" w:hAnsi="宋体" w:cs="宋体" w:hint="eastAsia"/>
                <w:kern w:val="0"/>
                <w:sz w:val="22"/>
                <w:szCs w:val="24"/>
              </w:rPr>
              <w:t>（2021年度）</w:t>
            </w:r>
          </w:p>
        </w:tc>
      </w:tr>
      <w:tr w:rsidR="00D07B25" w:rsidRPr="00490EEF" w14:paraId="5A9C6CED" w14:textId="77777777">
        <w:trPr>
          <w:jc w:val="center"/>
        </w:trPr>
        <w:tc>
          <w:tcPr>
            <w:tcW w:w="1432" w:type="dxa"/>
            <w:gridSpan w:val="2"/>
            <w:vAlign w:val="center"/>
          </w:tcPr>
          <w:p w14:paraId="714881EB" w14:textId="77777777" w:rsidR="00D07B25" w:rsidRPr="00490EEF" w:rsidRDefault="001B0FAC">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项目名称</w:t>
            </w:r>
          </w:p>
        </w:tc>
        <w:tc>
          <w:tcPr>
            <w:tcW w:w="11797" w:type="dxa"/>
            <w:gridSpan w:val="9"/>
            <w:vAlign w:val="center"/>
          </w:tcPr>
          <w:p w14:paraId="05AD0B70" w14:textId="77777777" w:rsidR="00D07B25" w:rsidRPr="00490EEF" w:rsidRDefault="001B0FAC">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黑广播智能识别系统（一期）</w:t>
            </w:r>
          </w:p>
        </w:tc>
      </w:tr>
      <w:tr w:rsidR="00D07B25" w:rsidRPr="00490EEF" w14:paraId="4F532AAA" w14:textId="77777777">
        <w:trPr>
          <w:trHeight w:val="206"/>
          <w:jc w:val="center"/>
        </w:trPr>
        <w:tc>
          <w:tcPr>
            <w:tcW w:w="1432" w:type="dxa"/>
            <w:gridSpan w:val="2"/>
            <w:vAlign w:val="center"/>
          </w:tcPr>
          <w:p w14:paraId="3E0BA481" w14:textId="77777777" w:rsidR="00D07B25" w:rsidRPr="00490EEF" w:rsidRDefault="001B0FAC">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主管部门</w:t>
            </w:r>
          </w:p>
        </w:tc>
        <w:tc>
          <w:tcPr>
            <w:tcW w:w="4993" w:type="dxa"/>
            <w:gridSpan w:val="4"/>
            <w:vAlign w:val="center"/>
          </w:tcPr>
          <w:p w14:paraId="5FB2AB9F" w14:textId="77777777" w:rsidR="00D07B25" w:rsidRPr="00490EEF" w:rsidRDefault="001B0FAC">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北京市广播电视局</w:t>
            </w:r>
          </w:p>
        </w:tc>
        <w:tc>
          <w:tcPr>
            <w:tcW w:w="3621" w:type="dxa"/>
            <w:gridSpan w:val="2"/>
            <w:vAlign w:val="center"/>
          </w:tcPr>
          <w:p w14:paraId="646EECE5" w14:textId="77777777" w:rsidR="00D07B25" w:rsidRPr="00490EEF" w:rsidRDefault="001B0FAC">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实施单位</w:t>
            </w:r>
          </w:p>
        </w:tc>
        <w:tc>
          <w:tcPr>
            <w:tcW w:w="3183" w:type="dxa"/>
            <w:gridSpan w:val="3"/>
            <w:vAlign w:val="center"/>
          </w:tcPr>
          <w:p w14:paraId="0E82E9E2" w14:textId="77777777" w:rsidR="00D07B25" w:rsidRPr="00490EEF" w:rsidRDefault="001B0FAC">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北京市广播电视局</w:t>
            </w:r>
          </w:p>
        </w:tc>
      </w:tr>
      <w:tr w:rsidR="00D07B25" w:rsidRPr="00490EEF" w14:paraId="1E8E9DE6" w14:textId="77777777">
        <w:trPr>
          <w:jc w:val="center"/>
        </w:trPr>
        <w:tc>
          <w:tcPr>
            <w:tcW w:w="1432" w:type="dxa"/>
            <w:gridSpan w:val="2"/>
            <w:vAlign w:val="center"/>
          </w:tcPr>
          <w:p w14:paraId="44989200" w14:textId="77777777" w:rsidR="00D07B25" w:rsidRPr="00490EEF" w:rsidRDefault="001B0FAC">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项目</w:t>
            </w:r>
            <w:r w:rsidRPr="00490EEF">
              <w:rPr>
                <w:rFonts w:ascii="宋体" w:eastAsia="宋体" w:hAnsi="宋体" w:cs="宋体"/>
                <w:kern w:val="0"/>
                <w:sz w:val="18"/>
                <w:szCs w:val="18"/>
              </w:rPr>
              <w:t>负责人</w:t>
            </w:r>
          </w:p>
        </w:tc>
        <w:tc>
          <w:tcPr>
            <w:tcW w:w="4993" w:type="dxa"/>
            <w:gridSpan w:val="4"/>
            <w:vAlign w:val="center"/>
          </w:tcPr>
          <w:p w14:paraId="2C25E677" w14:textId="77777777" w:rsidR="00D07B25" w:rsidRPr="00490EEF" w:rsidRDefault="001B0FAC">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李国新</w:t>
            </w:r>
          </w:p>
        </w:tc>
        <w:tc>
          <w:tcPr>
            <w:tcW w:w="3621" w:type="dxa"/>
            <w:gridSpan w:val="2"/>
            <w:vAlign w:val="center"/>
          </w:tcPr>
          <w:p w14:paraId="45071C40" w14:textId="77777777" w:rsidR="00D07B25" w:rsidRPr="00490EEF" w:rsidRDefault="001B0FAC">
            <w:pPr>
              <w:widowControl/>
              <w:spacing w:line="240" w:lineRule="exact"/>
              <w:jc w:val="center"/>
              <w:rPr>
                <w:rFonts w:ascii="宋体" w:eastAsia="宋体" w:hAnsi="宋体" w:cs="宋体"/>
                <w:kern w:val="0"/>
                <w:sz w:val="18"/>
                <w:szCs w:val="18"/>
              </w:rPr>
            </w:pPr>
            <w:r w:rsidRPr="00490EEF">
              <w:rPr>
                <w:rFonts w:ascii="宋体" w:eastAsia="宋体" w:hAnsi="宋体" w:cs="宋体"/>
                <w:kern w:val="0"/>
                <w:sz w:val="18"/>
                <w:szCs w:val="18"/>
              </w:rPr>
              <w:t>联系电话</w:t>
            </w:r>
          </w:p>
        </w:tc>
        <w:tc>
          <w:tcPr>
            <w:tcW w:w="3183" w:type="dxa"/>
            <w:gridSpan w:val="3"/>
            <w:vAlign w:val="center"/>
          </w:tcPr>
          <w:p w14:paraId="3CD3A5DB" w14:textId="77777777" w:rsidR="00D07B25" w:rsidRPr="00490EEF" w:rsidRDefault="001B0FAC">
            <w:pPr>
              <w:widowControl/>
              <w:spacing w:line="240" w:lineRule="exact"/>
              <w:jc w:val="center"/>
              <w:rPr>
                <w:rFonts w:ascii="宋体" w:eastAsia="宋体" w:hAnsi="宋体" w:cs="宋体"/>
                <w:kern w:val="0"/>
                <w:sz w:val="18"/>
                <w:szCs w:val="18"/>
              </w:rPr>
            </w:pPr>
            <w:r w:rsidRPr="00490EEF">
              <w:rPr>
                <w:rFonts w:ascii="宋体" w:eastAsia="宋体" w:hAnsi="宋体" w:cs="宋体"/>
                <w:kern w:val="0"/>
                <w:sz w:val="18"/>
                <w:szCs w:val="18"/>
              </w:rPr>
              <w:t>64081162</w:t>
            </w:r>
          </w:p>
        </w:tc>
      </w:tr>
      <w:tr w:rsidR="00D07B25" w:rsidRPr="00490EEF" w14:paraId="4EAB3BFD" w14:textId="77777777">
        <w:trPr>
          <w:jc w:val="center"/>
        </w:trPr>
        <w:tc>
          <w:tcPr>
            <w:tcW w:w="1432" w:type="dxa"/>
            <w:gridSpan w:val="2"/>
            <w:vMerge w:val="restart"/>
            <w:vAlign w:val="center"/>
          </w:tcPr>
          <w:p w14:paraId="604C4423" w14:textId="77777777" w:rsidR="00D07B25" w:rsidRPr="00490EEF" w:rsidRDefault="001B0FAC">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项目资金</w:t>
            </w:r>
            <w:r w:rsidRPr="00490EEF">
              <w:rPr>
                <w:rFonts w:ascii="宋体" w:eastAsia="宋体" w:hAnsi="宋体" w:cs="宋体" w:hint="eastAsia"/>
                <w:kern w:val="0"/>
                <w:sz w:val="18"/>
                <w:szCs w:val="18"/>
              </w:rPr>
              <w:br/>
              <w:t>（万元）</w:t>
            </w:r>
          </w:p>
        </w:tc>
        <w:tc>
          <w:tcPr>
            <w:tcW w:w="2186" w:type="dxa"/>
            <w:gridSpan w:val="2"/>
            <w:vAlign w:val="center"/>
          </w:tcPr>
          <w:p w14:paraId="68DEECC5" w14:textId="77777777" w:rsidR="00D07B25" w:rsidRPr="00490EEF" w:rsidRDefault="00D07B25">
            <w:pPr>
              <w:widowControl/>
              <w:spacing w:line="240" w:lineRule="exact"/>
              <w:jc w:val="center"/>
              <w:rPr>
                <w:rFonts w:ascii="宋体" w:eastAsia="宋体" w:hAnsi="宋体" w:cs="宋体"/>
                <w:kern w:val="0"/>
                <w:sz w:val="18"/>
                <w:szCs w:val="18"/>
              </w:rPr>
            </w:pPr>
          </w:p>
        </w:tc>
        <w:tc>
          <w:tcPr>
            <w:tcW w:w="1417" w:type="dxa"/>
            <w:vAlign w:val="center"/>
          </w:tcPr>
          <w:p w14:paraId="4B2E3DA6" w14:textId="77777777" w:rsidR="00D07B25" w:rsidRPr="00490EEF" w:rsidRDefault="001B0FAC">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年初预算数</w:t>
            </w:r>
          </w:p>
        </w:tc>
        <w:tc>
          <w:tcPr>
            <w:tcW w:w="1390" w:type="dxa"/>
            <w:vAlign w:val="center"/>
          </w:tcPr>
          <w:p w14:paraId="47FFDB5A" w14:textId="77777777" w:rsidR="00D07B25" w:rsidRPr="00490EEF" w:rsidRDefault="001B0FAC">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全年预算数</w:t>
            </w:r>
          </w:p>
        </w:tc>
        <w:tc>
          <w:tcPr>
            <w:tcW w:w="3621" w:type="dxa"/>
            <w:gridSpan w:val="2"/>
            <w:vAlign w:val="center"/>
          </w:tcPr>
          <w:p w14:paraId="3D8EE190" w14:textId="77777777" w:rsidR="00D07B25" w:rsidRPr="00490EEF" w:rsidRDefault="001B0FAC">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全年执行数</w:t>
            </w:r>
          </w:p>
        </w:tc>
        <w:tc>
          <w:tcPr>
            <w:tcW w:w="1134" w:type="dxa"/>
            <w:vAlign w:val="center"/>
          </w:tcPr>
          <w:p w14:paraId="2D70314C" w14:textId="77777777" w:rsidR="00D07B25" w:rsidRPr="00490EEF" w:rsidRDefault="001B0FAC">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分值</w:t>
            </w:r>
          </w:p>
        </w:tc>
        <w:tc>
          <w:tcPr>
            <w:tcW w:w="993" w:type="dxa"/>
            <w:vAlign w:val="center"/>
          </w:tcPr>
          <w:p w14:paraId="441FFE3C" w14:textId="77777777" w:rsidR="00D07B25" w:rsidRPr="00490EEF" w:rsidRDefault="001B0FAC">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执行率</w:t>
            </w:r>
          </w:p>
        </w:tc>
        <w:tc>
          <w:tcPr>
            <w:tcW w:w="1056" w:type="dxa"/>
            <w:vAlign w:val="center"/>
          </w:tcPr>
          <w:p w14:paraId="1A692488" w14:textId="77777777" w:rsidR="00D07B25" w:rsidRPr="00490EEF" w:rsidRDefault="001B0FAC">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得分</w:t>
            </w:r>
          </w:p>
        </w:tc>
      </w:tr>
      <w:tr w:rsidR="00D07B25" w:rsidRPr="00490EEF" w14:paraId="2D1E2842" w14:textId="77777777">
        <w:trPr>
          <w:jc w:val="center"/>
        </w:trPr>
        <w:tc>
          <w:tcPr>
            <w:tcW w:w="1432" w:type="dxa"/>
            <w:gridSpan w:val="2"/>
            <w:vMerge/>
            <w:vAlign w:val="center"/>
          </w:tcPr>
          <w:p w14:paraId="1A2936CC" w14:textId="77777777" w:rsidR="00D07B25" w:rsidRPr="00490EEF" w:rsidRDefault="00D07B25">
            <w:pPr>
              <w:widowControl/>
              <w:spacing w:line="240" w:lineRule="exact"/>
              <w:jc w:val="center"/>
              <w:rPr>
                <w:rFonts w:ascii="宋体" w:eastAsia="宋体" w:hAnsi="宋体" w:cs="宋体"/>
                <w:kern w:val="0"/>
                <w:sz w:val="18"/>
                <w:szCs w:val="18"/>
              </w:rPr>
            </w:pPr>
          </w:p>
        </w:tc>
        <w:tc>
          <w:tcPr>
            <w:tcW w:w="2186" w:type="dxa"/>
            <w:gridSpan w:val="2"/>
            <w:vAlign w:val="center"/>
          </w:tcPr>
          <w:p w14:paraId="3A27FA70" w14:textId="77777777" w:rsidR="00D07B25" w:rsidRPr="00490EEF" w:rsidRDefault="001B0FAC">
            <w:pPr>
              <w:widowControl/>
              <w:spacing w:line="240" w:lineRule="exact"/>
              <w:rPr>
                <w:rFonts w:ascii="宋体" w:eastAsia="宋体" w:hAnsi="宋体" w:cs="宋体"/>
                <w:kern w:val="0"/>
                <w:sz w:val="18"/>
                <w:szCs w:val="18"/>
              </w:rPr>
            </w:pPr>
            <w:r w:rsidRPr="00490EEF">
              <w:rPr>
                <w:rFonts w:ascii="宋体" w:eastAsia="宋体" w:hAnsi="宋体" w:cs="宋体" w:hint="eastAsia"/>
                <w:kern w:val="0"/>
                <w:sz w:val="18"/>
                <w:szCs w:val="18"/>
              </w:rPr>
              <w:t>年度资金总额</w:t>
            </w:r>
          </w:p>
        </w:tc>
        <w:tc>
          <w:tcPr>
            <w:tcW w:w="1417" w:type="dxa"/>
            <w:vAlign w:val="center"/>
          </w:tcPr>
          <w:p w14:paraId="2ABF7BB9" w14:textId="77777777" w:rsidR="00D07B25" w:rsidRPr="00490EEF" w:rsidRDefault="001B0FAC">
            <w:pPr>
              <w:widowControl/>
              <w:spacing w:line="240" w:lineRule="exact"/>
              <w:jc w:val="center"/>
              <w:rPr>
                <w:rFonts w:ascii="宋体" w:eastAsia="宋体" w:hAnsi="宋体" w:cs="宋体"/>
                <w:kern w:val="0"/>
                <w:sz w:val="18"/>
                <w:szCs w:val="18"/>
              </w:rPr>
            </w:pPr>
            <w:r w:rsidRPr="00490EEF">
              <w:rPr>
                <w:rFonts w:ascii="宋体" w:eastAsia="宋体" w:hAnsi="宋体" w:cs="宋体"/>
                <w:kern w:val="0"/>
                <w:sz w:val="18"/>
                <w:szCs w:val="18"/>
              </w:rPr>
              <w:t>430.6</w:t>
            </w:r>
          </w:p>
        </w:tc>
        <w:tc>
          <w:tcPr>
            <w:tcW w:w="1390" w:type="dxa"/>
            <w:vAlign w:val="center"/>
          </w:tcPr>
          <w:p w14:paraId="0EFA244E" w14:textId="77777777" w:rsidR="00D07B25" w:rsidRPr="00490EEF" w:rsidRDefault="001B0FAC">
            <w:pPr>
              <w:widowControl/>
              <w:spacing w:line="240" w:lineRule="exact"/>
              <w:jc w:val="center"/>
              <w:rPr>
                <w:rFonts w:ascii="宋体" w:eastAsia="宋体" w:hAnsi="宋体" w:cs="宋体"/>
                <w:kern w:val="0"/>
                <w:sz w:val="18"/>
                <w:szCs w:val="18"/>
              </w:rPr>
            </w:pPr>
            <w:r w:rsidRPr="00490EEF">
              <w:rPr>
                <w:rFonts w:ascii="宋体" w:eastAsia="宋体" w:hAnsi="宋体" w:cs="宋体"/>
                <w:kern w:val="0"/>
                <w:sz w:val="18"/>
                <w:szCs w:val="18"/>
              </w:rPr>
              <w:t>430.6</w:t>
            </w:r>
          </w:p>
        </w:tc>
        <w:tc>
          <w:tcPr>
            <w:tcW w:w="3621" w:type="dxa"/>
            <w:gridSpan w:val="2"/>
            <w:vAlign w:val="center"/>
          </w:tcPr>
          <w:p w14:paraId="2D4F6B60" w14:textId="54ED6FAF" w:rsidR="00D07B25" w:rsidRPr="00490EEF" w:rsidRDefault="001B0FAC">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429.8224</w:t>
            </w:r>
          </w:p>
        </w:tc>
        <w:tc>
          <w:tcPr>
            <w:tcW w:w="1134" w:type="dxa"/>
            <w:vAlign w:val="center"/>
          </w:tcPr>
          <w:p w14:paraId="5AD70DB3" w14:textId="77777777" w:rsidR="00D07B25" w:rsidRPr="00490EEF" w:rsidRDefault="001B0FAC">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10</w:t>
            </w:r>
          </w:p>
        </w:tc>
        <w:tc>
          <w:tcPr>
            <w:tcW w:w="993" w:type="dxa"/>
            <w:vAlign w:val="center"/>
          </w:tcPr>
          <w:p w14:paraId="07358557" w14:textId="2FD54AD0" w:rsidR="00D07B25" w:rsidRPr="00490EEF" w:rsidRDefault="005E3642">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9</w:t>
            </w:r>
            <w:r w:rsidRPr="00490EEF">
              <w:rPr>
                <w:rFonts w:ascii="宋体" w:eastAsia="宋体" w:hAnsi="宋体" w:cs="宋体"/>
                <w:kern w:val="0"/>
                <w:sz w:val="18"/>
                <w:szCs w:val="18"/>
              </w:rPr>
              <w:t>9.82</w:t>
            </w:r>
          </w:p>
        </w:tc>
        <w:tc>
          <w:tcPr>
            <w:tcW w:w="1056" w:type="dxa"/>
            <w:vAlign w:val="center"/>
          </w:tcPr>
          <w:p w14:paraId="2B491101" w14:textId="216A71F5" w:rsidR="00D07B25" w:rsidRPr="00490EEF" w:rsidRDefault="005E3642">
            <w:pPr>
              <w:widowControl/>
              <w:spacing w:line="240" w:lineRule="exact"/>
              <w:jc w:val="center"/>
              <w:rPr>
                <w:rFonts w:ascii="宋体" w:eastAsia="宋体" w:hAnsi="宋体" w:cs="宋体"/>
                <w:kern w:val="0"/>
                <w:sz w:val="18"/>
                <w:szCs w:val="18"/>
              </w:rPr>
            </w:pPr>
            <w:r w:rsidRPr="00490EEF">
              <w:rPr>
                <w:rFonts w:ascii="宋体" w:eastAsia="宋体" w:hAnsi="宋体" w:cs="宋体"/>
                <w:kern w:val="0"/>
                <w:sz w:val="18"/>
                <w:szCs w:val="18"/>
              </w:rPr>
              <w:t>9.98</w:t>
            </w:r>
          </w:p>
        </w:tc>
      </w:tr>
      <w:tr w:rsidR="00211273" w:rsidRPr="00490EEF" w14:paraId="49574FFE" w14:textId="77777777">
        <w:trPr>
          <w:jc w:val="center"/>
        </w:trPr>
        <w:tc>
          <w:tcPr>
            <w:tcW w:w="1432" w:type="dxa"/>
            <w:gridSpan w:val="2"/>
            <w:vMerge/>
            <w:vAlign w:val="center"/>
          </w:tcPr>
          <w:p w14:paraId="78FB3E18" w14:textId="77777777" w:rsidR="00211273" w:rsidRPr="00490EEF" w:rsidRDefault="00211273" w:rsidP="00211273">
            <w:pPr>
              <w:widowControl/>
              <w:spacing w:line="240" w:lineRule="exact"/>
              <w:jc w:val="center"/>
              <w:rPr>
                <w:rFonts w:ascii="宋体" w:eastAsia="宋体" w:hAnsi="宋体" w:cs="宋体"/>
                <w:kern w:val="0"/>
                <w:sz w:val="18"/>
                <w:szCs w:val="18"/>
              </w:rPr>
            </w:pPr>
          </w:p>
        </w:tc>
        <w:tc>
          <w:tcPr>
            <w:tcW w:w="2186" w:type="dxa"/>
            <w:gridSpan w:val="2"/>
            <w:vAlign w:val="center"/>
          </w:tcPr>
          <w:p w14:paraId="598A21EB" w14:textId="77777777"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其中：当年财政拨款</w:t>
            </w:r>
          </w:p>
        </w:tc>
        <w:tc>
          <w:tcPr>
            <w:tcW w:w="1417" w:type="dxa"/>
            <w:vAlign w:val="center"/>
          </w:tcPr>
          <w:p w14:paraId="2344104F" w14:textId="77777777"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kern w:val="0"/>
                <w:sz w:val="18"/>
                <w:szCs w:val="18"/>
              </w:rPr>
              <w:t>430.6</w:t>
            </w:r>
          </w:p>
        </w:tc>
        <w:tc>
          <w:tcPr>
            <w:tcW w:w="1390" w:type="dxa"/>
            <w:vAlign w:val="center"/>
          </w:tcPr>
          <w:p w14:paraId="05327BAC" w14:textId="77777777"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kern w:val="0"/>
                <w:sz w:val="18"/>
                <w:szCs w:val="18"/>
              </w:rPr>
              <w:t>430.6</w:t>
            </w:r>
          </w:p>
        </w:tc>
        <w:tc>
          <w:tcPr>
            <w:tcW w:w="3621" w:type="dxa"/>
            <w:gridSpan w:val="2"/>
            <w:vAlign w:val="center"/>
          </w:tcPr>
          <w:p w14:paraId="7CBF2835" w14:textId="3515BB72"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429.8224</w:t>
            </w:r>
          </w:p>
        </w:tc>
        <w:tc>
          <w:tcPr>
            <w:tcW w:w="1134" w:type="dxa"/>
            <w:vAlign w:val="center"/>
          </w:tcPr>
          <w:p w14:paraId="4C767855" w14:textId="77777777"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w:t>
            </w:r>
          </w:p>
        </w:tc>
        <w:tc>
          <w:tcPr>
            <w:tcW w:w="993" w:type="dxa"/>
            <w:vAlign w:val="center"/>
          </w:tcPr>
          <w:p w14:paraId="77F3311D" w14:textId="21BA05E6"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w:t>
            </w:r>
          </w:p>
        </w:tc>
        <w:tc>
          <w:tcPr>
            <w:tcW w:w="1056" w:type="dxa"/>
            <w:vAlign w:val="center"/>
          </w:tcPr>
          <w:p w14:paraId="47B01661" w14:textId="77777777"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w:t>
            </w:r>
          </w:p>
        </w:tc>
      </w:tr>
      <w:tr w:rsidR="00211273" w:rsidRPr="00490EEF" w14:paraId="61F8F758" w14:textId="77777777">
        <w:trPr>
          <w:jc w:val="center"/>
        </w:trPr>
        <w:tc>
          <w:tcPr>
            <w:tcW w:w="1432" w:type="dxa"/>
            <w:gridSpan w:val="2"/>
            <w:vMerge/>
            <w:vAlign w:val="center"/>
          </w:tcPr>
          <w:p w14:paraId="35A4AB6D" w14:textId="77777777" w:rsidR="00211273" w:rsidRPr="00490EEF" w:rsidRDefault="00211273" w:rsidP="00211273">
            <w:pPr>
              <w:widowControl/>
              <w:spacing w:line="240" w:lineRule="exact"/>
              <w:jc w:val="center"/>
              <w:rPr>
                <w:rFonts w:ascii="宋体" w:eastAsia="宋体" w:hAnsi="宋体" w:cs="宋体"/>
                <w:kern w:val="0"/>
                <w:sz w:val="18"/>
                <w:szCs w:val="18"/>
              </w:rPr>
            </w:pPr>
          </w:p>
        </w:tc>
        <w:tc>
          <w:tcPr>
            <w:tcW w:w="2186" w:type="dxa"/>
            <w:gridSpan w:val="2"/>
            <w:vAlign w:val="center"/>
          </w:tcPr>
          <w:p w14:paraId="09513A82" w14:textId="77777777"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 xml:space="preserve">     上年结转资金</w:t>
            </w:r>
          </w:p>
        </w:tc>
        <w:tc>
          <w:tcPr>
            <w:tcW w:w="1417" w:type="dxa"/>
            <w:vAlign w:val="center"/>
          </w:tcPr>
          <w:p w14:paraId="0C3E52C3" w14:textId="0007AAF4"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w:t>
            </w:r>
          </w:p>
        </w:tc>
        <w:tc>
          <w:tcPr>
            <w:tcW w:w="1390" w:type="dxa"/>
            <w:vAlign w:val="center"/>
          </w:tcPr>
          <w:p w14:paraId="4DF9CBE5" w14:textId="3D2666C7"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w:t>
            </w:r>
          </w:p>
        </w:tc>
        <w:tc>
          <w:tcPr>
            <w:tcW w:w="3621" w:type="dxa"/>
            <w:gridSpan w:val="2"/>
            <w:vAlign w:val="center"/>
          </w:tcPr>
          <w:p w14:paraId="030FEDDB" w14:textId="0BA27C0E"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w:t>
            </w:r>
          </w:p>
        </w:tc>
        <w:tc>
          <w:tcPr>
            <w:tcW w:w="1134" w:type="dxa"/>
            <w:vAlign w:val="center"/>
          </w:tcPr>
          <w:p w14:paraId="15249FFC" w14:textId="77777777"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w:t>
            </w:r>
          </w:p>
        </w:tc>
        <w:tc>
          <w:tcPr>
            <w:tcW w:w="993" w:type="dxa"/>
            <w:vAlign w:val="center"/>
          </w:tcPr>
          <w:p w14:paraId="391A4D95" w14:textId="78811581"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w:t>
            </w:r>
          </w:p>
        </w:tc>
        <w:tc>
          <w:tcPr>
            <w:tcW w:w="1056" w:type="dxa"/>
            <w:vAlign w:val="center"/>
          </w:tcPr>
          <w:p w14:paraId="411F1F1A" w14:textId="77777777"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w:t>
            </w:r>
          </w:p>
        </w:tc>
      </w:tr>
      <w:tr w:rsidR="00211273" w:rsidRPr="00490EEF" w14:paraId="7B982CE8" w14:textId="77777777">
        <w:trPr>
          <w:jc w:val="center"/>
        </w:trPr>
        <w:tc>
          <w:tcPr>
            <w:tcW w:w="1432" w:type="dxa"/>
            <w:gridSpan w:val="2"/>
            <w:vMerge/>
            <w:vAlign w:val="center"/>
          </w:tcPr>
          <w:p w14:paraId="2735CF13" w14:textId="77777777" w:rsidR="00211273" w:rsidRPr="00490EEF" w:rsidRDefault="00211273" w:rsidP="00211273">
            <w:pPr>
              <w:widowControl/>
              <w:spacing w:line="240" w:lineRule="exact"/>
              <w:jc w:val="center"/>
              <w:rPr>
                <w:rFonts w:ascii="宋体" w:eastAsia="宋体" w:hAnsi="宋体" w:cs="宋体"/>
                <w:kern w:val="0"/>
                <w:sz w:val="18"/>
                <w:szCs w:val="18"/>
              </w:rPr>
            </w:pPr>
          </w:p>
        </w:tc>
        <w:tc>
          <w:tcPr>
            <w:tcW w:w="2186" w:type="dxa"/>
            <w:gridSpan w:val="2"/>
            <w:vAlign w:val="center"/>
          </w:tcPr>
          <w:p w14:paraId="5655D927" w14:textId="77777777"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 xml:space="preserve">  其他资金</w:t>
            </w:r>
          </w:p>
        </w:tc>
        <w:tc>
          <w:tcPr>
            <w:tcW w:w="1417" w:type="dxa"/>
            <w:vAlign w:val="center"/>
          </w:tcPr>
          <w:p w14:paraId="3678916C" w14:textId="4743685E"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w:t>
            </w:r>
          </w:p>
        </w:tc>
        <w:tc>
          <w:tcPr>
            <w:tcW w:w="1390" w:type="dxa"/>
            <w:vAlign w:val="center"/>
          </w:tcPr>
          <w:p w14:paraId="4A6FB76C" w14:textId="0541C586"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w:t>
            </w:r>
          </w:p>
        </w:tc>
        <w:tc>
          <w:tcPr>
            <w:tcW w:w="3621" w:type="dxa"/>
            <w:gridSpan w:val="2"/>
            <w:vAlign w:val="center"/>
          </w:tcPr>
          <w:p w14:paraId="3ADC863F" w14:textId="737DD377"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w:t>
            </w:r>
          </w:p>
        </w:tc>
        <w:tc>
          <w:tcPr>
            <w:tcW w:w="1134" w:type="dxa"/>
            <w:vAlign w:val="center"/>
          </w:tcPr>
          <w:p w14:paraId="3916FAD3" w14:textId="77777777"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w:t>
            </w:r>
          </w:p>
        </w:tc>
        <w:tc>
          <w:tcPr>
            <w:tcW w:w="993" w:type="dxa"/>
            <w:vAlign w:val="center"/>
          </w:tcPr>
          <w:p w14:paraId="41A1459F" w14:textId="0B22E49C"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w:t>
            </w:r>
          </w:p>
        </w:tc>
        <w:tc>
          <w:tcPr>
            <w:tcW w:w="1056" w:type="dxa"/>
            <w:vAlign w:val="center"/>
          </w:tcPr>
          <w:p w14:paraId="62F8BDDA" w14:textId="77777777"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w:t>
            </w:r>
          </w:p>
        </w:tc>
      </w:tr>
      <w:tr w:rsidR="00211273" w:rsidRPr="00490EEF" w14:paraId="6A914E66" w14:textId="77777777">
        <w:trPr>
          <w:jc w:val="center"/>
        </w:trPr>
        <w:tc>
          <w:tcPr>
            <w:tcW w:w="578" w:type="dxa"/>
            <w:vMerge w:val="restart"/>
            <w:vAlign w:val="center"/>
          </w:tcPr>
          <w:p w14:paraId="17FFC2E2" w14:textId="77777777"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年度总体目标</w:t>
            </w:r>
          </w:p>
        </w:tc>
        <w:tc>
          <w:tcPr>
            <w:tcW w:w="5847" w:type="dxa"/>
            <w:gridSpan w:val="5"/>
            <w:vAlign w:val="center"/>
          </w:tcPr>
          <w:p w14:paraId="49E422A8" w14:textId="77777777"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预期目标</w:t>
            </w:r>
          </w:p>
        </w:tc>
        <w:tc>
          <w:tcPr>
            <w:tcW w:w="6804" w:type="dxa"/>
            <w:gridSpan w:val="5"/>
            <w:vAlign w:val="center"/>
          </w:tcPr>
          <w:p w14:paraId="5012569B" w14:textId="77777777"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实际完成情况</w:t>
            </w:r>
          </w:p>
        </w:tc>
      </w:tr>
      <w:tr w:rsidR="00211273" w:rsidRPr="00490EEF" w14:paraId="355B9946" w14:textId="77777777">
        <w:trPr>
          <w:trHeight w:val="1152"/>
          <w:jc w:val="center"/>
        </w:trPr>
        <w:tc>
          <w:tcPr>
            <w:tcW w:w="578" w:type="dxa"/>
            <w:vMerge/>
            <w:vAlign w:val="center"/>
          </w:tcPr>
          <w:p w14:paraId="637993F1" w14:textId="77777777" w:rsidR="00211273" w:rsidRPr="00490EEF" w:rsidRDefault="00211273" w:rsidP="00211273">
            <w:pPr>
              <w:widowControl/>
              <w:spacing w:line="240" w:lineRule="exact"/>
              <w:jc w:val="center"/>
              <w:rPr>
                <w:rFonts w:ascii="宋体" w:eastAsia="宋体" w:hAnsi="宋体" w:cs="宋体"/>
                <w:kern w:val="0"/>
                <w:sz w:val="18"/>
                <w:szCs w:val="18"/>
              </w:rPr>
            </w:pPr>
          </w:p>
        </w:tc>
        <w:tc>
          <w:tcPr>
            <w:tcW w:w="5847" w:type="dxa"/>
            <w:gridSpan w:val="5"/>
            <w:vAlign w:val="center"/>
          </w:tcPr>
          <w:p w14:paraId="4A2D6C2D" w14:textId="77777777" w:rsidR="00211273" w:rsidRPr="00490EEF" w:rsidRDefault="00211273" w:rsidP="00211273">
            <w:pPr>
              <w:widowControl/>
              <w:spacing w:line="240" w:lineRule="exact"/>
              <w:jc w:val="left"/>
              <w:rPr>
                <w:rFonts w:ascii="宋体" w:eastAsia="宋体" w:hAnsi="宋体" w:cs="宋体"/>
                <w:kern w:val="0"/>
                <w:sz w:val="18"/>
                <w:szCs w:val="18"/>
              </w:rPr>
            </w:pPr>
            <w:proofErr w:type="gramStart"/>
            <w:r w:rsidRPr="00490EEF">
              <w:rPr>
                <w:rFonts w:ascii="宋体" w:eastAsia="宋体" w:hAnsi="宋体" w:cs="宋体" w:hint="eastAsia"/>
                <w:kern w:val="0"/>
                <w:sz w:val="18"/>
                <w:szCs w:val="18"/>
              </w:rPr>
              <w:t>建设部署黑广播</w:t>
            </w:r>
            <w:proofErr w:type="gramEnd"/>
            <w:r w:rsidRPr="00490EEF">
              <w:rPr>
                <w:rFonts w:ascii="宋体" w:eastAsia="宋体" w:hAnsi="宋体" w:cs="宋体" w:hint="eastAsia"/>
                <w:kern w:val="0"/>
                <w:sz w:val="18"/>
                <w:szCs w:val="18"/>
              </w:rPr>
              <w:t>智能识别监测系统和监测网络，利用频域比对技术和人工智能语音识别技术对调频广播信号进行对比分析，自动完成对黑广播、违规广播的发现、识别、告警、录音取证和数据统计和上报等功能，进一步强化广电行业监管力度，尽快扫除监管盲区，实现对北京市地区FM落地广播的全地域、全频段、全时间的综合有效监管。</w:t>
            </w:r>
          </w:p>
        </w:tc>
        <w:tc>
          <w:tcPr>
            <w:tcW w:w="6804" w:type="dxa"/>
            <w:gridSpan w:val="5"/>
            <w:vAlign w:val="center"/>
          </w:tcPr>
          <w:p w14:paraId="4B9BDC34" w14:textId="77777777" w:rsidR="00211273" w:rsidRPr="00490EEF" w:rsidRDefault="00211273" w:rsidP="00211273">
            <w:pPr>
              <w:widowControl/>
              <w:spacing w:line="240" w:lineRule="exact"/>
              <w:jc w:val="left"/>
              <w:rPr>
                <w:rFonts w:ascii="宋体" w:eastAsia="宋体" w:hAnsi="宋体" w:cs="宋体"/>
                <w:kern w:val="0"/>
                <w:sz w:val="18"/>
                <w:szCs w:val="18"/>
              </w:rPr>
            </w:pPr>
            <w:r w:rsidRPr="00490EEF">
              <w:rPr>
                <w:rFonts w:ascii="宋体" w:eastAsia="宋体" w:hAnsi="宋体" w:cs="宋体" w:hint="eastAsia"/>
                <w:kern w:val="0"/>
                <w:sz w:val="18"/>
                <w:szCs w:val="18"/>
              </w:rPr>
              <w:t>完成系统研发环境搭建和系统研发，完成部分点位建设部署并在北京冬奥会和</w:t>
            </w:r>
            <w:proofErr w:type="gramStart"/>
            <w:r w:rsidRPr="00490EEF">
              <w:rPr>
                <w:rFonts w:ascii="宋体" w:eastAsia="宋体" w:hAnsi="宋体" w:cs="宋体" w:hint="eastAsia"/>
                <w:kern w:val="0"/>
                <w:sz w:val="18"/>
                <w:szCs w:val="18"/>
              </w:rPr>
              <w:t>冬残</w:t>
            </w:r>
            <w:proofErr w:type="gramEnd"/>
            <w:r w:rsidRPr="00490EEF">
              <w:rPr>
                <w:rFonts w:ascii="宋体" w:eastAsia="宋体" w:hAnsi="宋体" w:cs="宋体" w:hint="eastAsia"/>
                <w:kern w:val="0"/>
                <w:sz w:val="18"/>
                <w:szCs w:val="18"/>
              </w:rPr>
              <w:t>奥会、2022年全国两会服务保障中发挥作用。完成系统初步验收。</w:t>
            </w:r>
          </w:p>
        </w:tc>
      </w:tr>
      <w:tr w:rsidR="00211273" w:rsidRPr="00490EEF" w14:paraId="45F2C989" w14:textId="77777777">
        <w:trPr>
          <w:tblHeader/>
          <w:jc w:val="center"/>
        </w:trPr>
        <w:tc>
          <w:tcPr>
            <w:tcW w:w="578" w:type="dxa"/>
            <w:vMerge w:val="restart"/>
            <w:vAlign w:val="center"/>
          </w:tcPr>
          <w:p w14:paraId="1613D8DD" w14:textId="77777777"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绩</w:t>
            </w:r>
            <w:r w:rsidRPr="00490EEF">
              <w:rPr>
                <w:rFonts w:ascii="宋体" w:eastAsia="宋体" w:hAnsi="宋体" w:cs="宋体" w:hint="eastAsia"/>
                <w:kern w:val="0"/>
                <w:sz w:val="18"/>
                <w:szCs w:val="18"/>
              </w:rPr>
              <w:br/>
              <w:t>效</w:t>
            </w:r>
            <w:r w:rsidRPr="00490EEF">
              <w:rPr>
                <w:rFonts w:ascii="宋体" w:eastAsia="宋体" w:hAnsi="宋体" w:cs="宋体" w:hint="eastAsia"/>
                <w:kern w:val="0"/>
                <w:sz w:val="18"/>
                <w:szCs w:val="18"/>
              </w:rPr>
              <w:br/>
              <w:t>指</w:t>
            </w:r>
            <w:r w:rsidRPr="00490EEF">
              <w:rPr>
                <w:rFonts w:ascii="宋体" w:eastAsia="宋体" w:hAnsi="宋体" w:cs="宋体" w:hint="eastAsia"/>
                <w:kern w:val="0"/>
                <w:sz w:val="18"/>
                <w:szCs w:val="18"/>
              </w:rPr>
              <w:br/>
              <w:t>标</w:t>
            </w:r>
          </w:p>
        </w:tc>
        <w:tc>
          <w:tcPr>
            <w:tcW w:w="854" w:type="dxa"/>
            <w:vAlign w:val="center"/>
          </w:tcPr>
          <w:p w14:paraId="1273663D" w14:textId="77777777"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一级指标</w:t>
            </w:r>
          </w:p>
        </w:tc>
        <w:tc>
          <w:tcPr>
            <w:tcW w:w="948" w:type="dxa"/>
            <w:vAlign w:val="center"/>
          </w:tcPr>
          <w:p w14:paraId="7025DE5E" w14:textId="77777777"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二级指标</w:t>
            </w:r>
          </w:p>
        </w:tc>
        <w:tc>
          <w:tcPr>
            <w:tcW w:w="1238" w:type="dxa"/>
            <w:vAlign w:val="center"/>
          </w:tcPr>
          <w:p w14:paraId="77D09C6E" w14:textId="77777777"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三级指标</w:t>
            </w:r>
          </w:p>
        </w:tc>
        <w:tc>
          <w:tcPr>
            <w:tcW w:w="2807" w:type="dxa"/>
            <w:gridSpan w:val="2"/>
            <w:vAlign w:val="center"/>
          </w:tcPr>
          <w:p w14:paraId="190E118A" w14:textId="77777777"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年度</w:t>
            </w:r>
          </w:p>
          <w:p w14:paraId="4BC38C10" w14:textId="77777777"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指标值</w:t>
            </w:r>
          </w:p>
        </w:tc>
        <w:tc>
          <w:tcPr>
            <w:tcW w:w="2487" w:type="dxa"/>
            <w:vAlign w:val="center"/>
          </w:tcPr>
          <w:p w14:paraId="27E10CBE" w14:textId="77777777"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实际</w:t>
            </w:r>
          </w:p>
          <w:p w14:paraId="7FB2A112" w14:textId="77777777"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完成值</w:t>
            </w:r>
          </w:p>
        </w:tc>
        <w:tc>
          <w:tcPr>
            <w:tcW w:w="1134" w:type="dxa"/>
            <w:vAlign w:val="center"/>
          </w:tcPr>
          <w:p w14:paraId="02DA3DC2" w14:textId="77777777"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分值</w:t>
            </w:r>
          </w:p>
        </w:tc>
        <w:tc>
          <w:tcPr>
            <w:tcW w:w="1134" w:type="dxa"/>
            <w:vAlign w:val="center"/>
          </w:tcPr>
          <w:p w14:paraId="097FE5AA" w14:textId="77777777"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得分</w:t>
            </w:r>
          </w:p>
        </w:tc>
        <w:tc>
          <w:tcPr>
            <w:tcW w:w="2049" w:type="dxa"/>
            <w:gridSpan w:val="2"/>
            <w:vAlign w:val="center"/>
          </w:tcPr>
          <w:p w14:paraId="0A9A685B" w14:textId="77777777"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偏差原因分析</w:t>
            </w:r>
          </w:p>
          <w:p w14:paraId="60A21B00" w14:textId="77777777" w:rsidR="00211273" w:rsidRPr="00490EEF" w:rsidRDefault="00211273"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及改进措施</w:t>
            </w:r>
          </w:p>
        </w:tc>
      </w:tr>
      <w:tr w:rsidR="00F11786" w:rsidRPr="00490EEF" w14:paraId="27670F94" w14:textId="77777777">
        <w:trPr>
          <w:jc w:val="center"/>
        </w:trPr>
        <w:tc>
          <w:tcPr>
            <w:tcW w:w="578" w:type="dxa"/>
            <w:vMerge/>
            <w:vAlign w:val="center"/>
          </w:tcPr>
          <w:p w14:paraId="0E2A6D5B"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854" w:type="dxa"/>
            <w:vMerge w:val="restart"/>
            <w:vAlign w:val="center"/>
          </w:tcPr>
          <w:p w14:paraId="0CB1F4B5" w14:textId="77777777" w:rsidR="00F11786" w:rsidRPr="00490EEF" w:rsidRDefault="00F11786"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产出</w:t>
            </w:r>
          </w:p>
          <w:p w14:paraId="22058385" w14:textId="77777777" w:rsidR="00F11786" w:rsidRPr="00490EEF" w:rsidRDefault="00F11786"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指标</w:t>
            </w:r>
          </w:p>
        </w:tc>
        <w:tc>
          <w:tcPr>
            <w:tcW w:w="948" w:type="dxa"/>
            <w:vMerge w:val="restart"/>
            <w:vAlign w:val="center"/>
          </w:tcPr>
          <w:p w14:paraId="48934EE5" w14:textId="77777777" w:rsidR="00F11786" w:rsidRPr="00490EEF" w:rsidRDefault="00F11786"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数量指标</w:t>
            </w:r>
          </w:p>
        </w:tc>
        <w:tc>
          <w:tcPr>
            <w:tcW w:w="1238" w:type="dxa"/>
            <w:vAlign w:val="center"/>
          </w:tcPr>
          <w:p w14:paraId="56468F44" w14:textId="56A2E595" w:rsidR="00F11786" w:rsidRPr="00490EEF" w:rsidRDefault="00F11786" w:rsidP="00211273">
            <w:pPr>
              <w:widowControl/>
              <w:jc w:val="left"/>
              <w:textAlignment w:val="center"/>
              <w:rPr>
                <w:rFonts w:ascii="宋体" w:eastAsia="宋体" w:hAnsi="宋体" w:cs="宋体"/>
                <w:color w:val="000000"/>
                <w:kern w:val="0"/>
                <w:sz w:val="18"/>
                <w:szCs w:val="18"/>
              </w:rPr>
            </w:pPr>
            <w:proofErr w:type="gramStart"/>
            <w:r w:rsidRPr="00490EEF">
              <w:rPr>
                <w:rFonts w:ascii="宋体" w:eastAsia="宋体" w:hAnsi="宋体" w:cs="宋体" w:hint="eastAsia"/>
                <w:kern w:val="0"/>
                <w:sz w:val="18"/>
                <w:szCs w:val="18"/>
              </w:rPr>
              <w:t>选定收</w:t>
            </w:r>
            <w:proofErr w:type="gramEnd"/>
            <w:r w:rsidRPr="00490EEF">
              <w:rPr>
                <w:rFonts w:ascii="宋体" w:eastAsia="宋体" w:hAnsi="宋体" w:cs="宋体" w:hint="eastAsia"/>
                <w:kern w:val="0"/>
                <w:sz w:val="18"/>
                <w:szCs w:val="18"/>
              </w:rPr>
              <w:t>测站点数量</w:t>
            </w:r>
          </w:p>
        </w:tc>
        <w:tc>
          <w:tcPr>
            <w:tcW w:w="2807" w:type="dxa"/>
            <w:gridSpan w:val="2"/>
            <w:vAlign w:val="center"/>
          </w:tcPr>
          <w:p w14:paraId="6BF30901" w14:textId="77777777" w:rsidR="00F11786" w:rsidRPr="00490EEF" w:rsidRDefault="00F11786" w:rsidP="00211273">
            <w:pPr>
              <w:widowControl/>
              <w:jc w:val="left"/>
              <w:textAlignment w:val="center"/>
              <w:rPr>
                <w:rFonts w:ascii="宋体" w:eastAsia="宋体" w:hAnsi="宋体" w:cs="宋体"/>
                <w:kern w:val="0"/>
                <w:sz w:val="18"/>
                <w:szCs w:val="18"/>
              </w:rPr>
            </w:pPr>
            <w:proofErr w:type="gramStart"/>
            <w:r w:rsidRPr="00490EEF">
              <w:rPr>
                <w:rFonts w:ascii="宋体" w:eastAsia="宋体" w:hAnsi="宋体" w:cs="宋体" w:hint="eastAsia"/>
                <w:kern w:val="0"/>
                <w:sz w:val="18"/>
                <w:szCs w:val="18"/>
              </w:rPr>
              <w:t>选定收</w:t>
            </w:r>
            <w:proofErr w:type="gramEnd"/>
            <w:r w:rsidRPr="00490EEF">
              <w:rPr>
                <w:rFonts w:ascii="宋体" w:eastAsia="宋体" w:hAnsi="宋体" w:cs="宋体" w:hint="eastAsia"/>
                <w:kern w:val="0"/>
                <w:sz w:val="18"/>
                <w:szCs w:val="18"/>
              </w:rPr>
              <w:t>测站点数量是18个</w:t>
            </w:r>
          </w:p>
        </w:tc>
        <w:tc>
          <w:tcPr>
            <w:tcW w:w="2487" w:type="dxa"/>
            <w:vAlign w:val="center"/>
          </w:tcPr>
          <w:p w14:paraId="65AD5B61" w14:textId="18BB8C3B" w:rsidR="00F11786" w:rsidRPr="00490EEF" w:rsidRDefault="00F11786" w:rsidP="00211273">
            <w:pPr>
              <w:widowControl/>
              <w:jc w:val="left"/>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18</w:t>
            </w:r>
            <w:r w:rsidR="00F0225E">
              <w:rPr>
                <w:rFonts w:ascii="宋体" w:eastAsia="宋体" w:hAnsi="宋体" w:cs="宋体" w:hint="eastAsia"/>
                <w:kern w:val="0"/>
                <w:sz w:val="18"/>
                <w:szCs w:val="18"/>
              </w:rPr>
              <w:t>个</w:t>
            </w:r>
          </w:p>
        </w:tc>
        <w:tc>
          <w:tcPr>
            <w:tcW w:w="1134" w:type="dxa"/>
            <w:vAlign w:val="center"/>
          </w:tcPr>
          <w:p w14:paraId="4697875B" w14:textId="77777777" w:rsidR="00F11786" w:rsidRPr="00490EEF" w:rsidRDefault="00F11786" w:rsidP="00211273">
            <w:pPr>
              <w:widowControl/>
              <w:jc w:val="center"/>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4</w:t>
            </w:r>
          </w:p>
        </w:tc>
        <w:tc>
          <w:tcPr>
            <w:tcW w:w="1134" w:type="dxa"/>
            <w:vAlign w:val="center"/>
          </w:tcPr>
          <w:p w14:paraId="3E309636" w14:textId="77777777" w:rsidR="00F11786" w:rsidRPr="00490EEF" w:rsidRDefault="00F11786" w:rsidP="00211273">
            <w:pPr>
              <w:widowControl/>
              <w:jc w:val="center"/>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4</w:t>
            </w:r>
          </w:p>
        </w:tc>
        <w:tc>
          <w:tcPr>
            <w:tcW w:w="2049" w:type="dxa"/>
            <w:gridSpan w:val="2"/>
            <w:vAlign w:val="center"/>
          </w:tcPr>
          <w:p w14:paraId="68FF5B86" w14:textId="77777777" w:rsidR="00F11786" w:rsidRPr="00490EEF" w:rsidRDefault="00F11786" w:rsidP="00211273">
            <w:pPr>
              <w:widowControl/>
              <w:spacing w:line="240" w:lineRule="exact"/>
              <w:jc w:val="center"/>
              <w:rPr>
                <w:rFonts w:ascii="宋体" w:eastAsia="宋体" w:hAnsi="宋体" w:cs="宋体"/>
                <w:kern w:val="0"/>
                <w:sz w:val="18"/>
                <w:szCs w:val="18"/>
              </w:rPr>
            </w:pPr>
          </w:p>
        </w:tc>
      </w:tr>
      <w:tr w:rsidR="00F11786" w:rsidRPr="00490EEF" w14:paraId="49D54FDE" w14:textId="77777777">
        <w:trPr>
          <w:jc w:val="center"/>
        </w:trPr>
        <w:tc>
          <w:tcPr>
            <w:tcW w:w="578" w:type="dxa"/>
            <w:vMerge/>
            <w:vAlign w:val="center"/>
          </w:tcPr>
          <w:p w14:paraId="37CD69D2"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854" w:type="dxa"/>
            <w:vMerge/>
            <w:vAlign w:val="center"/>
          </w:tcPr>
          <w:p w14:paraId="5E617AF3"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948" w:type="dxa"/>
            <w:vMerge/>
            <w:vAlign w:val="center"/>
          </w:tcPr>
          <w:p w14:paraId="5CB69810"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1238" w:type="dxa"/>
            <w:vAlign w:val="center"/>
          </w:tcPr>
          <w:p w14:paraId="63F48B35" w14:textId="7C6AF05F" w:rsidR="00F11786" w:rsidRPr="00490EEF" w:rsidRDefault="00F11786" w:rsidP="00211273">
            <w:pPr>
              <w:widowControl/>
              <w:jc w:val="left"/>
              <w:textAlignment w:val="center"/>
              <w:rPr>
                <w:rFonts w:ascii="宋体" w:eastAsia="宋体" w:hAnsi="宋体" w:cs="宋体"/>
                <w:color w:val="000000"/>
                <w:kern w:val="0"/>
                <w:sz w:val="18"/>
                <w:szCs w:val="18"/>
              </w:rPr>
            </w:pPr>
            <w:proofErr w:type="gramStart"/>
            <w:r w:rsidRPr="00490EEF">
              <w:rPr>
                <w:rFonts w:ascii="宋体" w:eastAsia="宋体" w:hAnsi="宋体" w:cs="宋体" w:hint="eastAsia"/>
                <w:kern w:val="0"/>
                <w:sz w:val="18"/>
                <w:szCs w:val="18"/>
              </w:rPr>
              <w:t>收测次数</w:t>
            </w:r>
            <w:proofErr w:type="gramEnd"/>
          </w:p>
        </w:tc>
        <w:tc>
          <w:tcPr>
            <w:tcW w:w="2807" w:type="dxa"/>
            <w:gridSpan w:val="2"/>
            <w:vAlign w:val="center"/>
          </w:tcPr>
          <w:p w14:paraId="378D5196" w14:textId="10EFB458" w:rsidR="00F11786" w:rsidRPr="00490EEF" w:rsidRDefault="00F11786" w:rsidP="00211273">
            <w:pPr>
              <w:widowControl/>
              <w:jc w:val="left"/>
              <w:textAlignment w:val="center"/>
              <w:rPr>
                <w:rFonts w:ascii="宋体" w:eastAsia="宋体" w:hAnsi="宋体" w:cs="宋体"/>
                <w:kern w:val="0"/>
                <w:sz w:val="18"/>
                <w:szCs w:val="18"/>
              </w:rPr>
            </w:pPr>
            <w:proofErr w:type="gramStart"/>
            <w:r w:rsidRPr="00490EEF">
              <w:rPr>
                <w:rFonts w:ascii="宋体" w:eastAsia="宋体" w:hAnsi="宋体" w:cs="宋体" w:hint="eastAsia"/>
                <w:kern w:val="0"/>
                <w:sz w:val="18"/>
                <w:szCs w:val="18"/>
              </w:rPr>
              <w:t>收测前端</w:t>
            </w:r>
            <w:proofErr w:type="gramEnd"/>
            <w:r w:rsidRPr="00490EEF">
              <w:rPr>
                <w:rFonts w:ascii="宋体" w:eastAsia="宋体" w:hAnsi="宋体" w:cs="宋体" w:hint="eastAsia"/>
                <w:kern w:val="0"/>
                <w:sz w:val="18"/>
                <w:szCs w:val="18"/>
              </w:rPr>
              <w:t>18套，应用软件1套，政务云主机4台及相应扩展服务</w:t>
            </w:r>
            <w:r>
              <w:rPr>
                <w:rFonts w:ascii="宋体" w:eastAsia="宋体" w:hAnsi="宋体" w:cs="宋体" w:hint="eastAsia"/>
                <w:kern w:val="0"/>
                <w:sz w:val="18"/>
                <w:szCs w:val="18"/>
              </w:rPr>
              <w:t>。</w:t>
            </w:r>
          </w:p>
        </w:tc>
        <w:tc>
          <w:tcPr>
            <w:tcW w:w="2487" w:type="dxa"/>
            <w:vAlign w:val="center"/>
          </w:tcPr>
          <w:p w14:paraId="437FBF75" w14:textId="619AF682" w:rsidR="00F11786" w:rsidRPr="00490EEF" w:rsidRDefault="00F11786" w:rsidP="00211273">
            <w:pPr>
              <w:widowControl/>
              <w:jc w:val="left"/>
              <w:textAlignment w:val="center"/>
              <w:rPr>
                <w:rFonts w:ascii="宋体" w:eastAsia="宋体" w:hAnsi="宋体" w:cs="宋体"/>
                <w:kern w:val="0"/>
                <w:sz w:val="18"/>
                <w:szCs w:val="18"/>
              </w:rPr>
            </w:pPr>
            <w:proofErr w:type="gramStart"/>
            <w:r w:rsidRPr="00490EEF">
              <w:rPr>
                <w:rFonts w:ascii="宋体" w:eastAsia="宋体" w:hAnsi="宋体" w:cs="宋体" w:hint="eastAsia"/>
                <w:kern w:val="0"/>
                <w:sz w:val="18"/>
                <w:szCs w:val="18"/>
              </w:rPr>
              <w:t>收测前端</w:t>
            </w:r>
            <w:proofErr w:type="gramEnd"/>
            <w:r w:rsidRPr="00490EEF">
              <w:rPr>
                <w:rFonts w:ascii="宋体" w:eastAsia="宋体" w:hAnsi="宋体" w:cs="宋体" w:hint="eastAsia"/>
                <w:kern w:val="0"/>
                <w:sz w:val="18"/>
                <w:szCs w:val="18"/>
              </w:rPr>
              <w:t>3套，应用软件1套，政务云主机4台及相应扩展服务</w:t>
            </w:r>
            <w:r>
              <w:rPr>
                <w:rFonts w:ascii="宋体" w:eastAsia="宋体" w:hAnsi="宋体" w:cs="宋体" w:hint="eastAsia"/>
                <w:kern w:val="0"/>
                <w:sz w:val="18"/>
                <w:szCs w:val="18"/>
              </w:rPr>
              <w:t>。</w:t>
            </w:r>
          </w:p>
        </w:tc>
        <w:tc>
          <w:tcPr>
            <w:tcW w:w="1134" w:type="dxa"/>
            <w:vAlign w:val="center"/>
          </w:tcPr>
          <w:p w14:paraId="16E0CEC9" w14:textId="77777777" w:rsidR="00F11786" w:rsidRPr="00490EEF" w:rsidRDefault="00F11786" w:rsidP="00211273">
            <w:pPr>
              <w:widowControl/>
              <w:jc w:val="center"/>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4</w:t>
            </w:r>
          </w:p>
        </w:tc>
        <w:tc>
          <w:tcPr>
            <w:tcW w:w="1134" w:type="dxa"/>
            <w:vAlign w:val="center"/>
          </w:tcPr>
          <w:p w14:paraId="4969C258" w14:textId="6E980B16" w:rsidR="00F11786" w:rsidRPr="00490EEF" w:rsidRDefault="00F11786" w:rsidP="00211273">
            <w:pPr>
              <w:widowControl/>
              <w:jc w:val="center"/>
              <w:textAlignment w:val="center"/>
              <w:rPr>
                <w:rFonts w:ascii="宋体" w:eastAsia="宋体" w:hAnsi="宋体" w:cs="宋体"/>
                <w:kern w:val="0"/>
                <w:sz w:val="18"/>
                <w:szCs w:val="18"/>
              </w:rPr>
            </w:pPr>
            <w:r w:rsidRPr="00490EEF">
              <w:rPr>
                <w:rFonts w:ascii="宋体" w:eastAsia="宋体" w:hAnsi="宋体" w:cs="宋体"/>
                <w:kern w:val="0"/>
                <w:sz w:val="18"/>
                <w:szCs w:val="18"/>
              </w:rPr>
              <w:t>2</w:t>
            </w:r>
          </w:p>
        </w:tc>
        <w:tc>
          <w:tcPr>
            <w:tcW w:w="2049" w:type="dxa"/>
            <w:gridSpan w:val="2"/>
            <w:vAlign w:val="center"/>
          </w:tcPr>
          <w:p w14:paraId="79519530" w14:textId="56E642A6" w:rsidR="00F11786" w:rsidRPr="00490EEF" w:rsidRDefault="00F11786" w:rsidP="00211273">
            <w:pPr>
              <w:widowControl/>
              <w:jc w:val="left"/>
              <w:textAlignment w:val="center"/>
              <w:rPr>
                <w:rFonts w:ascii="宋体" w:eastAsia="宋体" w:hAnsi="宋体" w:cs="宋体"/>
                <w:kern w:val="0"/>
                <w:sz w:val="18"/>
                <w:szCs w:val="18"/>
              </w:rPr>
            </w:pPr>
            <w:r>
              <w:rPr>
                <w:rFonts w:ascii="宋体" w:eastAsia="宋体" w:hAnsi="宋体" w:cs="宋体" w:hint="eastAsia"/>
                <w:kern w:val="0"/>
                <w:sz w:val="18"/>
                <w:szCs w:val="18"/>
              </w:rPr>
              <w:t>受疫情影响，项目滞后。</w:t>
            </w:r>
          </w:p>
        </w:tc>
      </w:tr>
      <w:tr w:rsidR="00F11786" w:rsidRPr="00490EEF" w14:paraId="0D3F97D5" w14:textId="77777777">
        <w:trPr>
          <w:jc w:val="center"/>
        </w:trPr>
        <w:tc>
          <w:tcPr>
            <w:tcW w:w="578" w:type="dxa"/>
            <w:vMerge/>
            <w:vAlign w:val="center"/>
          </w:tcPr>
          <w:p w14:paraId="1765D430"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854" w:type="dxa"/>
            <w:vMerge/>
            <w:vAlign w:val="center"/>
          </w:tcPr>
          <w:p w14:paraId="3889F56D"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948" w:type="dxa"/>
            <w:vMerge/>
            <w:vAlign w:val="center"/>
          </w:tcPr>
          <w:p w14:paraId="1F993516"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1238" w:type="dxa"/>
            <w:vAlign w:val="center"/>
          </w:tcPr>
          <w:p w14:paraId="53964257" w14:textId="7B97AE4E" w:rsidR="00F11786" w:rsidRPr="00490EEF" w:rsidRDefault="00F11786" w:rsidP="00211273">
            <w:pPr>
              <w:widowControl/>
              <w:jc w:val="left"/>
              <w:textAlignment w:val="center"/>
              <w:rPr>
                <w:rFonts w:ascii="宋体" w:eastAsia="宋体" w:hAnsi="宋体" w:cs="宋体"/>
                <w:color w:val="000000"/>
                <w:kern w:val="0"/>
                <w:sz w:val="18"/>
                <w:szCs w:val="18"/>
              </w:rPr>
            </w:pPr>
            <w:r w:rsidRPr="00490EEF">
              <w:rPr>
                <w:rFonts w:ascii="宋体" w:eastAsia="宋体" w:hAnsi="宋体" w:cs="宋体" w:hint="eastAsia"/>
                <w:kern w:val="0"/>
                <w:sz w:val="18"/>
                <w:szCs w:val="18"/>
              </w:rPr>
              <w:t>系统运行维护次数</w:t>
            </w:r>
          </w:p>
        </w:tc>
        <w:tc>
          <w:tcPr>
            <w:tcW w:w="2807" w:type="dxa"/>
            <w:gridSpan w:val="2"/>
            <w:vAlign w:val="center"/>
          </w:tcPr>
          <w:p w14:paraId="467BEA08" w14:textId="6C37CDB3" w:rsidR="00F11786" w:rsidRPr="00490EEF" w:rsidRDefault="00F11786" w:rsidP="00211273">
            <w:pPr>
              <w:widowControl/>
              <w:jc w:val="left"/>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每年系统运行维护12次,维护24人次</w:t>
            </w:r>
            <w:r>
              <w:rPr>
                <w:rFonts w:ascii="宋体" w:eastAsia="宋体" w:hAnsi="宋体" w:cs="宋体" w:hint="eastAsia"/>
                <w:kern w:val="0"/>
                <w:sz w:val="18"/>
                <w:szCs w:val="18"/>
              </w:rPr>
              <w:t>。</w:t>
            </w:r>
          </w:p>
        </w:tc>
        <w:tc>
          <w:tcPr>
            <w:tcW w:w="2487" w:type="dxa"/>
            <w:vAlign w:val="center"/>
          </w:tcPr>
          <w:p w14:paraId="1ACE1A5D" w14:textId="77777777" w:rsidR="00F11786" w:rsidRPr="00490EEF" w:rsidRDefault="00F11786" w:rsidP="00211273">
            <w:pPr>
              <w:widowControl/>
              <w:jc w:val="left"/>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4次，10人次</w:t>
            </w:r>
          </w:p>
        </w:tc>
        <w:tc>
          <w:tcPr>
            <w:tcW w:w="1134" w:type="dxa"/>
            <w:vAlign w:val="center"/>
          </w:tcPr>
          <w:p w14:paraId="6FD61303" w14:textId="77777777" w:rsidR="00F11786" w:rsidRPr="00490EEF" w:rsidRDefault="00F11786" w:rsidP="00211273">
            <w:pPr>
              <w:widowControl/>
              <w:jc w:val="center"/>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4</w:t>
            </w:r>
          </w:p>
        </w:tc>
        <w:tc>
          <w:tcPr>
            <w:tcW w:w="1134" w:type="dxa"/>
            <w:vAlign w:val="center"/>
          </w:tcPr>
          <w:p w14:paraId="02A440E5" w14:textId="23AC684D" w:rsidR="00F11786" w:rsidRPr="00490EEF" w:rsidRDefault="00F11786" w:rsidP="00211273">
            <w:pPr>
              <w:widowControl/>
              <w:jc w:val="center"/>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2</w:t>
            </w:r>
          </w:p>
        </w:tc>
        <w:tc>
          <w:tcPr>
            <w:tcW w:w="2049" w:type="dxa"/>
            <w:gridSpan w:val="2"/>
            <w:vAlign w:val="center"/>
          </w:tcPr>
          <w:p w14:paraId="725A4CC2" w14:textId="5A97BA5D" w:rsidR="00F11786" w:rsidRPr="00490EEF" w:rsidRDefault="00F11786" w:rsidP="00211273">
            <w:pPr>
              <w:widowControl/>
              <w:jc w:val="left"/>
              <w:textAlignment w:val="center"/>
              <w:rPr>
                <w:rFonts w:ascii="宋体" w:eastAsia="宋体" w:hAnsi="宋体" w:cs="宋体"/>
                <w:kern w:val="0"/>
                <w:sz w:val="18"/>
                <w:szCs w:val="18"/>
              </w:rPr>
            </w:pPr>
            <w:r>
              <w:rPr>
                <w:rFonts w:ascii="宋体" w:eastAsia="宋体" w:hAnsi="宋体" w:cs="宋体" w:hint="eastAsia"/>
                <w:color w:val="000000"/>
                <w:kern w:val="0"/>
                <w:sz w:val="18"/>
                <w:szCs w:val="18"/>
                <w:lang w:bidi="ar"/>
              </w:rPr>
              <w:t>跨年项目，截至被评价日，当前项目进度符合项目预期。</w:t>
            </w:r>
          </w:p>
        </w:tc>
      </w:tr>
      <w:tr w:rsidR="00F11786" w:rsidRPr="00490EEF" w14:paraId="482BD180" w14:textId="77777777">
        <w:trPr>
          <w:jc w:val="center"/>
        </w:trPr>
        <w:tc>
          <w:tcPr>
            <w:tcW w:w="578" w:type="dxa"/>
            <w:vMerge/>
            <w:vAlign w:val="center"/>
          </w:tcPr>
          <w:p w14:paraId="5BB07967"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854" w:type="dxa"/>
            <w:vMerge/>
            <w:vAlign w:val="center"/>
          </w:tcPr>
          <w:p w14:paraId="1C2E5902"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948" w:type="dxa"/>
            <w:vMerge w:val="restart"/>
            <w:vAlign w:val="center"/>
          </w:tcPr>
          <w:p w14:paraId="39196D7B" w14:textId="77777777" w:rsidR="00F11786" w:rsidRPr="00490EEF" w:rsidRDefault="00F11786"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质量指标</w:t>
            </w:r>
          </w:p>
        </w:tc>
        <w:tc>
          <w:tcPr>
            <w:tcW w:w="1238" w:type="dxa"/>
            <w:vAlign w:val="center"/>
          </w:tcPr>
          <w:p w14:paraId="1F89D3AA" w14:textId="4E164DEC" w:rsidR="00F11786" w:rsidRPr="00490EEF" w:rsidRDefault="00F11786" w:rsidP="00211273">
            <w:pPr>
              <w:widowControl/>
              <w:jc w:val="left"/>
              <w:textAlignment w:val="center"/>
              <w:rPr>
                <w:rFonts w:ascii="宋体" w:eastAsia="宋体" w:hAnsi="宋体" w:cs="宋体"/>
                <w:color w:val="000000"/>
                <w:kern w:val="0"/>
                <w:sz w:val="18"/>
                <w:szCs w:val="18"/>
              </w:rPr>
            </w:pPr>
            <w:r w:rsidRPr="00490EEF">
              <w:rPr>
                <w:rFonts w:ascii="宋体" w:eastAsia="宋体" w:hAnsi="宋体" w:cs="宋体" w:hint="eastAsia"/>
                <w:kern w:val="0"/>
                <w:sz w:val="18"/>
                <w:szCs w:val="18"/>
              </w:rPr>
              <w:t>政府采购率</w:t>
            </w:r>
          </w:p>
        </w:tc>
        <w:tc>
          <w:tcPr>
            <w:tcW w:w="2807" w:type="dxa"/>
            <w:gridSpan w:val="2"/>
            <w:vAlign w:val="center"/>
          </w:tcPr>
          <w:p w14:paraId="0589DB48" w14:textId="77777777" w:rsidR="00F11786" w:rsidRPr="00490EEF" w:rsidRDefault="00F11786" w:rsidP="00211273">
            <w:pPr>
              <w:widowControl/>
              <w:jc w:val="left"/>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政府采购率≥90%</w:t>
            </w:r>
          </w:p>
        </w:tc>
        <w:tc>
          <w:tcPr>
            <w:tcW w:w="2487" w:type="dxa"/>
            <w:vAlign w:val="center"/>
          </w:tcPr>
          <w:p w14:paraId="14AE0751" w14:textId="77777777" w:rsidR="00F11786" w:rsidRPr="00490EEF" w:rsidRDefault="00F11786" w:rsidP="00211273">
            <w:pPr>
              <w:widowControl/>
              <w:jc w:val="left"/>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100%</w:t>
            </w:r>
          </w:p>
        </w:tc>
        <w:tc>
          <w:tcPr>
            <w:tcW w:w="1134" w:type="dxa"/>
            <w:vAlign w:val="center"/>
          </w:tcPr>
          <w:p w14:paraId="735B5DB4" w14:textId="77777777" w:rsidR="00F11786" w:rsidRPr="00490EEF" w:rsidRDefault="00F11786" w:rsidP="00211273">
            <w:pPr>
              <w:widowControl/>
              <w:jc w:val="center"/>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3</w:t>
            </w:r>
          </w:p>
        </w:tc>
        <w:tc>
          <w:tcPr>
            <w:tcW w:w="1134" w:type="dxa"/>
            <w:vAlign w:val="center"/>
          </w:tcPr>
          <w:p w14:paraId="1326B3D6" w14:textId="77777777" w:rsidR="00F11786" w:rsidRPr="00490EEF" w:rsidRDefault="00F11786" w:rsidP="00211273">
            <w:pPr>
              <w:widowControl/>
              <w:jc w:val="center"/>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3</w:t>
            </w:r>
          </w:p>
        </w:tc>
        <w:tc>
          <w:tcPr>
            <w:tcW w:w="2049" w:type="dxa"/>
            <w:gridSpan w:val="2"/>
            <w:vAlign w:val="center"/>
          </w:tcPr>
          <w:p w14:paraId="4ECDCC84" w14:textId="77777777" w:rsidR="00F11786" w:rsidRPr="00490EEF" w:rsidRDefault="00F11786" w:rsidP="00211273">
            <w:pPr>
              <w:widowControl/>
              <w:jc w:val="left"/>
              <w:textAlignment w:val="center"/>
              <w:rPr>
                <w:rFonts w:ascii="宋体" w:eastAsia="宋体" w:hAnsi="宋体" w:cs="宋体"/>
                <w:kern w:val="0"/>
                <w:sz w:val="18"/>
                <w:szCs w:val="18"/>
              </w:rPr>
            </w:pPr>
          </w:p>
        </w:tc>
      </w:tr>
      <w:tr w:rsidR="00F11786" w:rsidRPr="00490EEF" w14:paraId="0F0444B8" w14:textId="77777777">
        <w:trPr>
          <w:jc w:val="center"/>
        </w:trPr>
        <w:tc>
          <w:tcPr>
            <w:tcW w:w="578" w:type="dxa"/>
            <w:vMerge/>
            <w:vAlign w:val="center"/>
          </w:tcPr>
          <w:p w14:paraId="5410E468"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854" w:type="dxa"/>
            <w:vMerge/>
            <w:vAlign w:val="center"/>
          </w:tcPr>
          <w:p w14:paraId="27173982"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948" w:type="dxa"/>
            <w:vMerge/>
            <w:vAlign w:val="center"/>
          </w:tcPr>
          <w:p w14:paraId="4105EDE5"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1238" w:type="dxa"/>
            <w:vAlign w:val="center"/>
          </w:tcPr>
          <w:p w14:paraId="1B84307A" w14:textId="408D89AE" w:rsidR="00F11786" w:rsidRPr="00490EEF" w:rsidRDefault="00F11786" w:rsidP="00211273">
            <w:pPr>
              <w:widowControl/>
              <w:jc w:val="left"/>
              <w:textAlignment w:val="center"/>
              <w:rPr>
                <w:rFonts w:ascii="宋体" w:eastAsia="宋体" w:hAnsi="宋体" w:cs="宋体"/>
                <w:color w:val="000000"/>
                <w:kern w:val="0"/>
                <w:sz w:val="18"/>
                <w:szCs w:val="18"/>
              </w:rPr>
            </w:pPr>
            <w:r w:rsidRPr="00490EEF">
              <w:rPr>
                <w:rFonts w:ascii="宋体" w:eastAsia="宋体" w:hAnsi="宋体" w:cs="宋体" w:hint="eastAsia"/>
                <w:kern w:val="0"/>
                <w:sz w:val="18"/>
                <w:szCs w:val="18"/>
              </w:rPr>
              <w:t>系统验收合格率</w:t>
            </w:r>
          </w:p>
        </w:tc>
        <w:tc>
          <w:tcPr>
            <w:tcW w:w="2807" w:type="dxa"/>
            <w:gridSpan w:val="2"/>
            <w:vAlign w:val="center"/>
          </w:tcPr>
          <w:p w14:paraId="39447A55" w14:textId="77777777" w:rsidR="00F11786" w:rsidRPr="00490EEF" w:rsidRDefault="00F11786" w:rsidP="00211273">
            <w:pPr>
              <w:widowControl/>
              <w:jc w:val="left"/>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系统验收合格率≥99%</w:t>
            </w:r>
          </w:p>
        </w:tc>
        <w:tc>
          <w:tcPr>
            <w:tcW w:w="2487" w:type="dxa"/>
            <w:vAlign w:val="center"/>
          </w:tcPr>
          <w:p w14:paraId="1315E9B2" w14:textId="77777777" w:rsidR="00F11786" w:rsidRPr="00490EEF" w:rsidRDefault="00F11786" w:rsidP="00211273">
            <w:pPr>
              <w:widowControl/>
              <w:jc w:val="left"/>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100%</w:t>
            </w:r>
          </w:p>
        </w:tc>
        <w:tc>
          <w:tcPr>
            <w:tcW w:w="1134" w:type="dxa"/>
            <w:vAlign w:val="center"/>
          </w:tcPr>
          <w:p w14:paraId="4AB30AD6" w14:textId="77777777" w:rsidR="00F11786" w:rsidRPr="00490EEF" w:rsidRDefault="00F11786" w:rsidP="00211273">
            <w:pPr>
              <w:widowControl/>
              <w:jc w:val="center"/>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3</w:t>
            </w:r>
          </w:p>
        </w:tc>
        <w:tc>
          <w:tcPr>
            <w:tcW w:w="1134" w:type="dxa"/>
            <w:vAlign w:val="center"/>
          </w:tcPr>
          <w:p w14:paraId="51B37DEC" w14:textId="77777777" w:rsidR="00F11786" w:rsidRPr="00490EEF" w:rsidRDefault="00F11786" w:rsidP="00211273">
            <w:pPr>
              <w:widowControl/>
              <w:jc w:val="center"/>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3</w:t>
            </w:r>
          </w:p>
        </w:tc>
        <w:tc>
          <w:tcPr>
            <w:tcW w:w="2049" w:type="dxa"/>
            <w:gridSpan w:val="2"/>
            <w:vAlign w:val="center"/>
          </w:tcPr>
          <w:p w14:paraId="5267AFBB" w14:textId="77777777" w:rsidR="00F11786" w:rsidRPr="00490EEF" w:rsidRDefault="00F11786" w:rsidP="00211273">
            <w:pPr>
              <w:widowControl/>
              <w:jc w:val="left"/>
              <w:textAlignment w:val="center"/>
              <w:rPr>
                <w:rFonts w:ascii="宋体" w:eastAsia="宋体" w:hAnsi="宋体" w:cs="宋体"/>
                <w:kern w:val="0"/>
                <w:sz w:val="18"/>
                <w:szCs w:val="18"/>
              </w:rPr>
            </w:pPr>
          </w:p>
          <w:p w14:paraId="5E1D008B" w14:textId="77777777" w:rsidR="00F11786" w:rsidRPr="00490EEF" w:rsidRDefault="00F11786" w:rsidP="00211273">
            <w:pPr>
              <w:widowControl/>
              <w:jc w:val="left"/>
              <w:textAlignment w:val="center"/>
              <w:rPr>
                <w:rFonts w:ascii="宋体" w:eastAsia="宋体" w:hAnsi="宋体" w:cs="宋体"/>
                <w:kern w:val="0"/>
                <w:sz w:val="18"/>
                <w:szCs w:val="18"/>
              </w:rPr>
            </w:pPr>
          </w:p>
          <w:p w14:paraId="6DF299D4" w14:textId="6ECD8966" w:rsidR="00F11786" w:rsidRPr="00490EEF" w:rsidRDefault="00F11786" w:rsidP="00211273">
            <w:pPr>
              <w:widowControl/>
              <w:jc w:val="left"/>
              <w:textAlignment w:val="center"/>
              <w:rPr>
                <w:rFonts w:ascii="宋体" w:eastAsia="宋体" w:hAnsi="宋体" w:cs="宋体"/>
                <w:kern w:val="0"/>
                <w:sz w:val="18"/>
                <w:szCs w:val="18"/>
              </w:rPr>
            </w:pPr>
          </w:p>
        </w:tc>
      </w:tr>
      <w:tr w:rsidR="00F11786" w:rsidRPr="00490EEF" w14:paraId="4DBEAB0B" w14:textId="77777777">
        <w:trPr>
          <w:jc w:val="center"/>
        </w:trPr>
        <w:tc>
          <w:tcPr>
            <w:tcW w:w="578" w:type="dxa"/>
            <w:vMerge/>
            <w:vAlign w:val="center"/>
          </w:tcPr>
          <w:p w14:paraId="31CCED22"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854" w:type="dxa"/>
            <w:vMerge/>
            <w:vAlign w:val="center"/>
          </w:tcPr>
          <w:p w14:paraId="1DB2043A"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948" w:type="dxa"/>
            <w:vMerge/>
            <w:vAlign w:val="center"/>
          </w:tcPr>
          <w:p w14:paraId="5158D480"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1238" w:type="dxa"/>
            <w:vAlign w:val="center"/>
          </w:tcPr>
          <w:p w14:paraId="57DD0B84" w14:textId="59D79B62" w:rsidR="00F11786" w:rsidRPr="00490EEF" w:rsidRDefault="00F11786" w:rsidP="00211273">
            <w:pPr>
              <w:widowControl/>
              <w:jc w:val="left"/>
              <w:textAlignment w:val="center"/>
              <w:rPr>
                <w:rFonts w:ascii="宋体" w:eastAsia="宋体" w:hAnsi="宋体" w:cs="宋体"/>
                <w:color w:val="000000"/>
                <w:kern w:val="0"/>
                <w:sz w:val="18"/>
                <w:szCs w:val="18"/>
              </w:rPr>
            </w:pPr>
            <w:r w:rsidRPr="00490EEF">
              <w:rPr>
                <w:rFonts w:ascii="宋体" w:eastAsia="宋体" w:hAnsi="宋体" w:cs="宋体" w:hint="eastAsia"/>
                <w:kern w:val="0"/>
                <w:sz w:val="18"/>
                <w:szCs w:val="18"/>
              </w:rPr>
              <w:t>系统正常运</w:t>
            </w:r>
            <w:r w:rsidRPr="00490EEF">
              <w:rPr>
                <w:rFonts w:ascii="宋体" w:eastAsia="宋体" w:hAnsi="宋体" w:cs="宋体" w:hint="eastAsia"/>
                <w:kern w:val="0"/>
                <w:sz w:val="18"/>
                <w:szCs w:val="18"/>
              </w:rPr>
              <w:lastRenderedPageBreak/>
              <w:t>行率</w:t>
            </w:r>
          </w:p>
        </w:tc>
        <w:tc>
          <w:tcPr>
            <w:tcW w:w="2807" w:type="dxa"/>
            <w:gridSpan w:val="2"/>
            <w:vAlign w:val="center"/>
          </w:tcPr>
          <w:p w14:paraId="560F98B3" w14:textId="77777777" w:rsidR="00F11786" w:rsidRPr="00490EEF" w:rsidRDefault="00F11786" w:rsidP="00211273">
            <w:pPr>
              <w:widowControl/>
              <w:jc w:val="left"/>
              <w:textAlignment w:val="center"/>
              <w:rPr>
                <w:rFonts w:ascii="宋体" w:eastAsia="宋体" w:hAnsi="宋体" w:cs="宋体"/>
                <w:kern w:val="0"/>
                <w:sz w:val="18"/>
                <w:szCs w:val="18"/>
              </w:rPr>
            </w:pPr>
            <w:r w:rsidRPr="00490EEF">
              <w:rPr>
                <w:rFonts w:ascii="宋体" w:eastAsia="宋体" w:hAnsi="宋体" w:cs="宋体" w:hint="eastAsia"/>
                <w:kern w:val="0"/>
                <w:sz w:val="18"/>
                <w:szCs w:val="18"/>
              </w:rPr>
              <w:lastRenderedPageBreak/>
              <w:t>系统正常运行率≥90%</w:t>
            </w:r>
          </w:p>
        </w:tc>
        <w:tc>
          <w:tcPr>
            <w:tcW w:w="2487" w:type="dxa"/>
            <w:vAlign w:val="center"/>
          </w:tcPr>
          <w:p w14:paraId="2F61EB63" w14:textId="77777777" w:rsidR="00F11786" w:rsidRPr="00490EEF" w:rsidRDefault="00F11786" w:rsidP="00211273">
            <w:pPr>
              <w:widowControl/>
              <w:jc w:val="left"/>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100%</w:t>
            </w:r>
          </w:p>
        </w:tc>
        <w:tc>
          <w:tcPr>
            <w:tcW w:w="1134" w:type="dxa"/>
            <w:vAlign w:val="center"/>
          </w:tcPr>
          <w:p w14:paraId="5A8FFF11" w14:textId="77777777" w:rsidR="00F11786" w:rsidRPr="00490EEF" w:rsidRDefault="00F11786" w:rsidP="00211273">
            <w:pPr>
              <w:widowControl/>
              <w:jc w:val="center"/>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3</w:t>
            </w:r>
          </w:p>
        </w:tc>
        <w:tc>
          <w:tcPr>
            <w:tcW w:w="1134" w:type="dxa"/>
            <w:vAlign w:val="center"/>
          </w:tcPr>
          <w:p w14:paraId="613921AA" w14:textId="77777777" w:rsidR="00F11786" w:rsidRPr="00490EEF" w:rsidRDefault="00F11786" w:rsidP="00211273">
            <w:pPr>
              <w:widowControl/>
              <w:jc w:val="center"/>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3</w:t>
            </w:r>
          </w:p>
        </w:tc>
        <w:tc>
          <w:tcPr>
            <w:tcW w:w="2049" w:type="dxa"/>
            <w:gridSpan w:val="2"/>
            <w:vAlign w:val="center"/>
          </w:tcPr>
          <w:p w14:paraId="67CD6593" w14:textId="77777777" w:rsidR="00F11786" w:rsidRPr="00490EEF" w:rsidRDefault="00F11786" w:rsidP="00211273">
            <w:pPr>
              <w:widowControl/>
              <w:jc w:val="left"/>
              <w:textAlignment w:val="center"/>
              <w:rPr>
                <w:rFonts w:ascii="宋体" w:eastAsia="宋体" w:hAnsi="宋体" w:cs="宋体"/>
                <w:kern w:val="0"/>
                <w:sz w:val="18"/>
                <w:szCs w:val="18"/>
              </w:rPr>
            </w:pPr>
          </w:p>
        </w:tc>
      </w:tr>
      <w:tr w:rsidR="00F11786" w:rsidRPr="00490EEF" w14:paraId="3E4D385D" w14:textId="77777777">
        <w:trPr>
          <w:jc w:val="center"/>
        </w:trPr>
        <w:tc>
          <w:tcPr>
            <w:tcW w:w="578" w:type="dxa"/>
            <w:vMerge/>
            <w:vAlign w:val="center"/>
          </w:tcPr>
          <w:p w14:paraId="26B49B64"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854" w:type="dxa"/>
            <w:vMerge/>
            <w:vAlign w:val="center"/>
          </w:tcPr>
          <w:p w14:paraId="79BA0F5C"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948" w:type="dxa"/>
            <w:vMerge/>
            <w:vAlign w:val="center"/>
          </w:tcPr>
          <w:p w14:paraId="71EC39ED"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1238" w:type="dxa"/>
            <w:vAlign w:val="center"/>
          </w:tcPr>
          <w:p w14:paraId="0E771C88" w14:textId="7FFAF68B" w:rsidR="00F11786" w:rsidRPr="00490EEF" w:rsidRDefault="00F11786" w:rsidP="00211273">
            <w:pPr>
              <w:widowControl/>
              <w:jc w:val="left"/>
              <w:textAlignment w:val="center"/>
              <w:rPr>
                <w:rFonts w:ascii="宋体" w:eastAsia="宋体" w:hAnsi="宋体" w:cs="宋体"/>
                <w:color w:val="000000"/>
                <w:kern w:val="0"/>
                <w:sz w:val="18"/>
                <w:szCs w:val="18"/>
              </w:rPr>
            </w:pPr>
            <w:r w:rsidRPr="00490EEF">
              <w:rPr>
                <w:rFonts w:ascii="宋体" w:eastAsia="宋体" w:hAnsi="宋体" w:cs="宋体" w:hint="eastAsia"/>
                <w:kern w:val="0"/>
                <w:sz w:val="18"/>
                <w:szCs w:val="18"/>
              </w:rPr>
              <w:t>系统可用率</w:t>
            </w:r>
          </w:p>
        </w:tc>
        <w:tc>
          <w:tcPr>
            <w:tcW w:w="2807" w:type="dxa"/>
            <w:gridSpan w:val="2"/>
            <w:vAlign w:val="center"/>
          </w:tcPr>
          <w:p w14:paraId="0A8E4262" w14:textId="77777777" w:rsidR="00F11786" w:rsidRPr="00490EEF" w:rsidRDefault="00F11786" w:rsidP="00211273">
            <w:pPr>
              <w:widowControl/>
              <w:jc w:val="left"/>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系统可用率≥90%</w:t>
            </w:r>
          </w:p>
        </w:tc>
        <w:tc>
          <w:tcPr>
            <w:tcW w:w="2487" w:type="dxa"/>
            <w:vAlign w:val="center"/>
          </w:tcPr>
          <w:p w14:paraId="0E956D31" w14:textId="77777777" w:rsidR="00F11786" w:rsidRPr="00490EEF" w:rsidRDefault="00F11786" w:rsidP="00211273">
            <w:pPr>
              <w:widowControl/>
              <w:jc w:val="left"/>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99%</w:t>
            </w:r>
          </w:p>
        </w:tc>
        <w:tc>
          <w:tcPr>
            <w:tcW w:w="1134" w:type="dxa"/>
            <w:vAlign w:val="center"/>
          </w:tcPr>
          <w:p w14:paraId="158A9E23" w14:textId="77777777" w:rsidR="00F11786" w:rsidRPr="00490EEF" w:rsidRDefault="00F11786" w:rsidP="00211273">
            <w:pPr>
              <w:widowControl/>
              <w:jc w:val="center"/>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3</w:t>
            </w:r>
          </w:p>
        </w:tc>
        <w:tc>
          <w:tcPr>
            <w:tcW w:w="1134" w:type="dxa"/>
            <w:vAlign w:val="center"/>
          </w:tcPr>
          <w:p w14:paraId="01E15413" w14:textId="77777777" w:rsidR="00F11786" w:rsidRPr="00490EEF" w:rsidRDefault="00F11786" w:rsidP="00211273">
            <w:pPr>
              <w:widowControl/>
              <w:jc w:val="center"/>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3</w:t>
            </w:r>
          </w:p>
        </w:tc>
        <w:tc>
          <w:tcPr>
            <w:tcW w:w="2049" w:type="dxa"/>
            <w:gridSpan w:val="2"/>
            <w:vAlign w:val="center"/>
          </w:tcPr>
          <w:p w14:paraId="3C630896" w14:textId="77777777" w:rsidR="00F11786" w:rsidRPr="00490EEF" w:rsidRDefault="00F11786" w:rsidP="00211273">
            <w:pPr>
              <w:widowControl/>
              <w:jc w:val="left"/>
              <w:textAlignment w:val="center"/>
              <w:rPr>
                <w:rFonts w:ascii="宋体" w:eastAsia="宋体" w:hAnsi="宋体" w:cs="宋体"/>
                <w:kern w:val="0"/>
                <w:sz w:val="18"/>
                <w:szCs w:val="18"/>
              </w:rPr>
            </w:pPr>
          </w:p>
        </w:tc>
      </w:tr>
      <w:tr w:rsidR="00F11786" w:rsidRPr="00490EEF" w14:paraId="0F8F551C" w14:textId="77777777">
        <w:trPr>
          <w:jc w:val="center"/>
        </w:trPr>
        <w:tc>
          <w:tcPr>
            <w:tcW w:w="578" w:type="dxa"/>
            <w:vMerge/>
            <w:vAlign w:val="center"/>
          </w:tcPr>
          <w:p w14:paraId="33781869"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854" w:type="dxa"/>
            <w:vMerge/>
            <w:vAlign w:val="center"/>
          </w:tcPr>
          <w:p w14:paraId="214D38B5"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948" w:type="dxa"/>
            <w:vMerge w:val="restart"/>
            <w:vAlign w:val="center"/>
          </w:tcPr>
          <w:p w14:paraId="2A8532F3" w14:textId="77777777" w:rsidR="00F11786" w:rsidRPr="00490EEF" w:rsidRDefault="00F11786"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时效指标</w:t>
            </w:r>
          </w:p>
        </w:tc>
        <w:tc>
          <w:tcPr>
            <w:tcW w:w="1238" w:type="dxa"/>
            <w:vAlign w:val="center"/>
          </w:tcPr>
          <w:p w14:paraId="53005AC9" w14:textId="1F452A4A" w:rsidR="00F11786" w:rsidRPr="00490EEF" w:rsidRDefault="00F11786" w:rsidP="00211273">
            <w:pPr>
              <w:widowControl/>
              <w:jc w:val="left"/>
              <w:textAlignment w:val="center"/>
              <w:rPr>
                <w:rFonts w:ascii="宋体" w:eastAsia="宋体" w:hAnsi="宋体" w:cs="宋体"/>
                <w:color w:val="000000"/>
                <w:kern w:val="0"/>
                <w:sz w:val="18"/>
                <w:szCs w:val="18"/>
                <w:lang w:bidi="ar"/>
              </w:rPr>
            </w:pPr>
            <w:r w:rsidRPr="00490EEF">
              <w:rPr>
                <w:rFonts w:ascii="宋体" w:eastAsia="宋体" w:hAnsi="宋体" w:cs="宋体" w:hint="eastAsia"/>
                <w:color w:val="000000"/>
                <w:kern w:val="0"/>
                <w:sz w:val="18"/>
                <w:szCs w:val="18"/>
              </w:rPr>
              <w:t>方案设计时间</w:t>
            </w:r>
            <w:r w:rsidRPr="00490EEF">
              <w:rPr>
                <w:rFonts w:ascii="宋体" w:eastAsia="宋体" w:hAnsi="宋体" w:cs="宋体" w:hint="eastAsia"/>
                <w:color w:val="000000"/>
                <w:kern w:val="0"/>
                <w:sz w:val="18"/>
                <w:szCs w:val="18"/>
                <w:lang w:bidi="ar"/>
              </w:rPr>
              <w:t xml:space="preserve"> </w:t>
            </w:r>
          </w:p>
        </w:tc>
        <w:tc>
          <w:tcPr>
            <w:tcW w:w="2807" w:type="dxa"/>
            <w:gridSpan w:val="2"/>
            <w:vAlign w:val="center"/>
          </w:tcPr>
          <w:p w14:paraId="4FA7A7F0" w14:textId="77777777" w:rsidR="00F11786" w:rsidRPr="00490EEF" w:rsidRDefault="00F11786" w:rsidP="00211273">
            <w:pPr>
              <w:widowControl/>
              <w:jc w:val="left"/>
              <w:textAlignment w:val="center"/>
              <w:rPr>
                <w:rFonts w:ascii="宋体" w:eastAsia="宋体" w:hAnsi="宋体" w:cs="宋体"/>
                <w:color w:val="000000"/>
                <w:kern w:val="0"/>
                <w:sz w:val="18"/>
                <w:szCs w:val="18"/>
                <w:lang w:bidi="ar"/>
              </w:rPr>
            </w:pPr>
            <w:r w:rsidRPr="00490EEF">
              <w:rPr>
                <w:rFonts w:ascii="宋体" w:eastAsia="宋体" w:hAnsi="宋体" w:cs="宋体" w:hint="eastAsia"/>
                <w:color w:val="000000"/>
                <w:kern w:val="0"/>
                <w:sz w:val="18"/>
                <w:szCs w:val="18"/>
                <w:lang w:bidi="ar"/>
              </w:rPr>
              <w:t>需求方案设计2021年4月底前完成</w:t>
            </w:r>
          </w:p>
        </w:tc>
        <w:tc>
          <w:tcPr>
            <w:tcW w:w="2487" w:type="dxa"/>
            <w:vAlign w:val="center"/>
          </w:tcPr>
          <w:p w14:paraId="6DE270A3" w14:textId="77777777" w:rsidR="00F11786" w:rsidRPr="00490EEF" w:rsidRDefault="00F11786" w:rsidP="00211273">
            <w:pPr>
              <w:widowControl/>
              <w:jc w:val="left"/>
              <w:textAlignment w:val="center"/>
              <w:rPr>
                <w:rFonts w:ascii="宋体" w:eastAsia="宋体" w:hAnsi="宋体" w:cs="宋体"/>
                <w:color w:val="000000"/>
                <w:kern w:val="0"/>
                <w:sz w:val="18"/>
                <w:szCs w:val="18"/>
                <w:lang w:bidi="ar"/>
              </w:rPr>
            </w:pPr>
            <w:r w:rsidRPr="00490EEF">
              <w:rPr>
                <w:rFonts w:ascii="宋体" w:eastAsia="宋体" w:hAnsi="宋体" w:cs="宋体" w:hint="eastAsia"/>
                <w:color w:val="000000"/>
                <w:kern w:val="0"/>
                <w:sz w:val="18"/>
                <w:szCs w:val="18"/>
                <w:lang w:bidi="ar"/>
              </w:rPr>
              <w:t>按期</w:t>
            </w:r>
          </w:p>
        </w:tc>
        <w:tc>
          <w:tcPr>
            <w:tcW w:w="1134" w:type="dxa"/>
            <w:vAlign w:val="center"/>
          </w:tcPr>
          <w:p w14:paraId="2307FDE0" w14:textId="77777777" w:rsidR="00F11786" w:rsidRPr="00490EEF" w:rsidRDefault="00F11786" w:rsidP="00211273">
            <w:pPr>
              <w:widowControl/>
              <w:jc w:val="center"/>
              <w:textAlignment w:val="center"/>
              <w:rPr>
                <w:rFonts w:ascii="宋体" w:eastAsia="宋体" w:hAnsi="宋体" w:cs="宋体"/>
                <w:color w:val="000000"/>
                <w:kern w:val="0"/>
                <w:sz w:val="18"/>
                <w:szCs w:val="18"/>
                <w:lang w:bidi="ar"/>
              </w:rPr>
            </w:pPr>
            <w:r w:rsidRPr="00490EEF">
              <w:rPr>
                <w:rFonts w:ascii="宋体" w:eastAsia="宋体" w:hAnsi="宋体" w:cs="宋体" w:hint="eastAsia"/>
                <w:color w:val="000000"/>
                <w:kern w:val="0"/>
                <w:sz w:val="18"/>
                <w:szCs w:val="18"/>
                <w:lang w:bidi="ar"/>
              </w:rPr>
              <w:t>4</w:t>
            </w:r>
          </w:p>
        </w:tc>
        <w:tc>
          <w:tcPr>
            <w:tcW w:w="1134" w:type="dxa"/>
            <w:vAlign w:val="center"/>
          </w:tcPr>
          <w:p w14:paraId="04A33A25" w14:textId="77777777" w:rsidR="00F11786" w:rsidRPr="00490EEF" w:rsidRDefault="00F11786" w:rsidP="00211273">
            <w:pPr>
              <w:widowControl/>
              <w:jc w:val="center"/>
              <w:textAlignment w:val="center"/>
              <w:rPr>
                <w:rFonts w:ascii="宋体" w:eastAsia="宋体" w:hAnsi="宋体" w:cs="宋体"/>
                <w:color w:val="000000"/>
                <w:kern w:val="0"/>
                <w:sz w:val="18"/>
                <w:szCs w:val="18"/>
                <w:lang w:bidi="ar"/>
              </w:rPr>
            </w:pPr>
            <w:r w:rsidRPr="00490EEF">
              <w:rPr>
                <w:rFonts w:ascii="宋体" w:eastAsia="宋体" w:hAnsi="宋体" w:cs="宋体" w:hint="eastAsia"/>
                <w:color w:val="000000"/>
                <w:kern w:val="0"/>
                <w:sz w:val="18"/>
                <w:szCs w:val="18"/>
                <w:lang w:bidi="ar"/>
              </w:rPr>
              <w:t>4</w:t>
            </w:r>
          </w:p>
        </w:tc>
        <w:tc>
          <w:tcPr>
            <w:tcW w:w="2049" w:type="dxa"/>
            <w:gridSpan w:val="2"/>
            <w:vAlign w:val="center"/>
          </w:tcPr>
          <w:p w14:paraId="04FA40A9" w14:textId="77777777" w:rsidR="00F11786" w:rsidRPr="00490EEF" w:rsidRDefault="00F11786" w:rsidP="00211273">
            <w:pPr>
              <w:widowControl/>
              <w:jc w:val="left"/>
              <w:textAlignment w:val="center"/>
              <w:rPr>
                <w:rFonts w:ascii="宋体" w:eastAsia="宋体" w:hAnsi="宋体" w:cs="宋体"/>
                <w:color w:val="000000"/>
                <w:kern w:val="0"/>
                <w:sz w:val="18"/>
                <w:szCs w:val="18"/>
                <w:lang w:bidi="ar"/>
              </w:rPr>
            </w:pPr>
          </w:p>
        </w:tc>
      </w:tr>
      <w:tr w:rsidR="00F11786" w:rsidRPr="00490EEF" w14:paraId="30BDEC40" w14:textId="77777777">
        <w:trPr>
          <w:jc w:val="center"/>
        </w:trPr>
        <w:tc>
          <w:tcPr>
            <w:tcW w:w="578" w:type="dxa"/>
            <w:vMerge/>
            <w:vAlign w:val="center"/>
          </w:tcPr>
          <w:p w14:paraId="08C0D21E"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854" w:type="dxa"/>
            <w:vMerge/>
            <w:vAlign w:val="center"/>
          </w:tcPr>
          <w:p w14:paraId="68496C30"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948" w:type="dxa"/>
            <w:vMerge/>
            <w:vAlign w:val="center"/>
          </w:tcPr>
          <w:p w14:paraId="63C85C7B"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1238" w:type="dxa"/>
            <w:vAlign w:val="center"/>
          </w:tcPr>
          <w:p w14:paraId="1890BBDE" w14:textId="7503E41A" w:rsidR="00F11786" w:rsidRPr="00490EEF" w:rsidRDefault="00F11786" w:rsidP="00211273">
            <w:pPr>
              <w:widowControl/>
              <w:jc w:val="left"/>
              <w:textAlignment w:val="center"/>
              <w:rPr>
                <w:rFonts w:ascii="宋体" w:eastAsia="宋体" w:hAnsi="宋体" w:cs="宋体"/>
                <w:color w:val="000000"/>
                <w:kern w:val="0"/>
                <w:sz w:val="18"/>
                <w:szCs w:val="18"/>
              </w:rPr>
            </w:pPr>
            <w:r w:rsidRPr="00490EEF">
              <w:rPr>
                <w:rFonts w:ascii="宋体" w:eastAsia="宋体" w:hAnsi="宋体" w:cs="宋体" w:hint="eastAsia"/>
                <w:color w:val="000000"/>
                <w:kern w:val="0"/>
                <w:sz w:val="18"/>
                <w:szCs w:val="18"/>
                <w:lang w:bidi="ar"/>
              </w:rPr>
              <w:t>招标采购</w:t>
            </w:r>
            <w:r w:rsidRPr="00490EEF">
              <w:rPr>
                <w:rFonts w:ascii="宋体" w:eastAsia="宋体" w:hAnsi="宋体" w:cs="宋体" w:hint="eastAsia"/>
                <w:color w:val="000000"/>
                <w:kern w:val="0"/>
                <w:sz w:val="18"/>
                <w:szCs w:val="18"/>
              </w:rPr>
              <w:t>时间</w:t>
            </w:r>
          </w:p>
        </w:tc>
        <w:tc>
          <w:tcPr>
            <w:tcW w:w="2807" w:type="dxa"/>
            <w:gridSpan w:val="2"/>
            <w:vAlign w:val="center"/>
          </w:tcPr>
          <w:p w14:paraId="0383FDAE" w14:textId="77777777" w:rsidR="00F11786" w:rsidRPr="00490EEF" w:rsidRDefault="00F11786" w:rsidP="00211273">
            <w:pPr>
              <w:widowControl/>
              <w:jc w:val="left"/>
              <w:textAlignment w:val="center"/>
              <w:rPr>
                <w:rFonts w:ascii="宋体" w:eastAsia="宋体" w:hAnsi="宋体" w:cs="宋体"/>
                <w:color w:val="000000"/>
                <w:kern w:val="0"/>
                <w:sz w:val="18"/>
                <w:szCs w:val="18"/>
                <w:lang w:bidi="ar"/>
              </w:rPr>
            </w:pPr>
            <w:r w:rsidRPr="00490EEF">
              <w:rPr>
                <w:rFonts w:ascii="宋体" w:eastAsia="宋体" w:hAnsi="宋体" w:cs="宋体" w:hint="eastAsia"/>
                <w:color w:val="000000"/>
                <w:kern w:val="0"/>
                <w:sz w:val="18"/>
                <w:szCs w:val="18"/>
                <w:lang w:bidi="ar"/>
              </w:rPr>
              <w:t>招标采购在资金批复后2个月内完成</w:t>
            </w:r>
          </w:p>
        </w:tc>
        <w:tc>
          <w:tcPr>
            <w:tcW w:w="2487" w:type="dxa"/>
            <w:vAlign w:val="center"/>
          </w:tcPr>
          <w:p w14:paraId="79A7C15E" w14:textId="6E8E700E" w:rsidR="00F11786" w:rsidRPr="00490EEF" w:rsidRDefault="00F11786" w:rsidP="00211273">
            <w:pPr>
              <w:widowControl/>
              <w:jc w:val="left"/>
              <w:textAlignment w:val="center"/>
              <w:rPr>
                <w:rFonts w:ascii="宋体" w:eastAsia="宋体" w:hAnsi="宋体" w:cs="宋体"/>
                <w:color w:val="000000"/>
                <w:kern w:val="0"/>
                <w:sz w:val="18"/>
                <w:szCs w:val="18"/>
                <w:lang w:bidi="ar"/>
              </w:rPr>
            </w:pPr>
            <w:r w:rsidRPr="00490EEF">
              <w:rPr>
                <w:rFonts w:ascii="宋体" w:eastAsia="宋体" w:hAnsi="宋体" w:cs="宋体" w:hint="eastAsia"/>
                <w:color w:val="000000"/>
                <w:kern w:val="0"/>
                <w:sz w:val="18"/>
                <w:szCs w:val="18"/>
                <w:lang w:bidi="ar"/>
              </w:rPr>
              <w:t>招标采购在资金批复后2个月内完成</w:t>
            </w:r>
          </w:p>
        </w:tc>
        <w:tc>
          <w:tcPr>
            <w:tcW w:w="1134" w:type="dxa"/>
            <w:vAlign w:val="center"/>
          </w:tcPr>
          <w:p w14:paraId="33B22617" w14:textId="77777777" w:rsidR="00F11786" w:rsidRPr="00490EEF" w:rsidRDefault="00F11786" w:rsidP="00211273">
            <w:pPr>
              <w:widowControl/>
              <w:jc w:val="center"/>
              <w:textAlignment w:val="center"/>
              <w:rPr>
                <w:rFonts w:ascii="宋体" w:eastAsia="宋体" w:hAnsi="宋体" w:cs="宋体"/>
                <w:color w:val="000000"/>
                <w:kern w:val="0"/>
                <w:sz w:val="18"/>
                <w:szCs w:val="18"/>
                <w:lang w:bidi="ar"/>
              </w:rPr>
            </w:pPr>
            <w:r w:rsidRPr="00490EEF">
              <w:rPr>
                <w:rFonts w:ascii="宋体" w:eastAsia="宋体" w:hAnsi="宋体" w:cs="宋体" w:hint="eastAsia"/>
                <w:color w:val="000000"/>
                <w:kern w:val="0"/>
                <w:sz w:val="18"/>
                <w:szCs w:val="18"/>
                <w:lang w:bidi="ar"/>
              </w:rPr>
              <w:t>4</w:t>
            </w:r>
          </w:p>
        </w:tc>
        <w:tc>
          <w:tcPr>
            <w:tcW w:w="1134" w:type="dxa"/>
            <w:vAlign w:val="center"/>
          </w:tcPr>
          <w:p w14:paraId="546C0C68" w14:textId="77777777" w:rsidR="00F11786" w:rsidRPr="00490EEF" w:rsidRDefault="00F11786" w:rsidP="00211273">
            <w:pPr>
              <w:widowControl/>
              <w:jc w:val="center"/>
              <w:textAlignment w:val="center"/>
              <w:rPr>
                <w:rFonts w:ascii="宋体" w:eastAsia="宋体" w:hAnsi="宋体" w:cs="宋体"/>
                <w:color w:val="000000"/>
                <w:kern w:val="0"/>
                <w:sz w:val="18"/>
                <w:szCs w:val="18"/>
                <w:lang w:bidi="ar"/>
              </w:rPr>
            </w:pPr>
            <w:r w:rsidRPr="00490EEF">
              <w:rPr>
                <w:rFonts w:ascii="宋体" w:eastAsia="宋体" w:hAnsi="宋体" w:cs="宋体" w:hint="eastAsia"/>
                <w:color w:val="000000"/>
                <w:kern w:val="0"/>
                <w:sz w:val="18"/>
                <w:szCs w:val="18"/>
                <w:lang w:bidi="ar"/>
              </w:rPr>
              <w:t>4</w:t>
            </w:r>
          </w:p>
        </w:tc>
        <w:tc>
          <w:tcPr>
            <w:tcW w:w="2049" w:type="dxa"/>
            <w:gridSpan w:val="2"/>
            <w:vAlign w:val="center"/>
          </w:tcPr>
          <w:p w14:paraId="5024D9A2" w14:textId="77777777" w:rsidR="00F11786" w:rsidRPr="00490EEF" w:rsidRDefault="00F11786" w:rsidP="00211273">
            <w:pPr>
              <w:widowControl/>
              <w:jc w:val="left"/>
              <w:textAlignment w:val="center"/>
              <w:rPr>
                <w:rFonts w:ascii="宋体" w:eastAsia="宋体" w:hAnsi="宋体" w:cs="宋体"/>
                <w:color w:val="000000"/>
                <w:kern w:val="0"/>
                <w:sz w:val="18"/>
                <w:szCs w:val="18"/>
                <w:lang w:bidi="ar"/>
              </w:rPr>
            </w:pPr>
          </w:p>
        </w:tc>
      </w:tr>
      <w:tr w:rsidR="00F11786" w:rsidRPr="00490EEF" w14:paraId="56FD1C4B" w14:textId="77777777">
        <w:trPr>
          <w:jc w:val="center"/>
        </w:trPr>
        <w:tc>
          <w:tcPr>
            <w:tcW w:w="578" w:type="dxa"/>
            <w:vMerge/>
            <w:vAlign w:val="center"/>
          </w:tcPr>
          <w:p w14:paraId="011D2946"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854" w:type="dxa"/>
            <w:vMerge/>
            <w:vAlign w:val="center"/>
          </w:tcPr>
          <w:p w14:paraId="56C5039F"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948" w:type="dxa"/>
            <w:vMerge/>
            <w:vAlign w:val="center"/>
          </w:tcPr>
          <w:p w14:paraId="5F28D682"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1238" w:type="dxa"/>
            <w:vAlign w:val="center"/>
          </w:tcPr>
          <w:p w14:paraId="3CBA262C" w14:textId="75EA9B9D" w:rsidR="00F11786" w:rsidRPr="00490EEF" w:rsidRDefault="00F11786" w:rsidP="00211273">
            <w:pPr>
              <w:widowControl/>
              <w:jc w:val="left"/>
              <w:textAlignment w:val="center"/>
              <w:rPr>
                <w:rFonts w:ascii="宋体" w:eastAsia="宋体" w:hAnsi="宋体" w:cs="宋体"/>
                <w:color w:val="000000"/>
                <w:kern w:val="0"/>
                <w:sz w:val="18"/>
                <w:szCs w:val="18"/>
              </w:rPr>
            </w:pPr>
            <w:r w:rsidRPr="00490EEF">
              <w:rPr>
                <w:rFonts w:ascii="宋体" w:eastAsia="宋体" w:hAnsi="宋体" w:cs="宋体" w:hint="eastAsia"/>
                <w:color w:val="000000"/>
                <w:kern w:val="0"/>
                <w:sz w:val="18"/>
                <w:szCs w:val="18"/>
              </w:rPr>
              <w:t>验收时间</w:t>
            </w:r>
          </w:p>
        </w:tc>
        <w:tc>
          <w:tcPr>
            <w:tcW w:w="2807" w:type="dxa"/>
            <w:gridSpan w:val="2"/>
            <w:vAlign w:val="center"/>
          </w:tcPr>
          <w:p w14:paraId="4C5743DE" w14:textId="77777777" w:rsidR="00F11786" w:rsidRPr="00490EEF" w:rsidRDefault="00F11786" w:rsidP="00211273">
            <w:pPr>
              <w:widowControl/>
              <w:jc w:val="left"/>
              <w:textAlignment w:val="center"/>
              <w:rPr>
                <w:rFonts w:ascii="宋体" w:eastAsia="宋体" w:hAnsi="宋体" w:cs="宋体"/>
                <w:color w:val="000000"/>
                <w:kern w:val="0"/>
                <w:sz w:val="18"/>
                <w:szCs w:val="18"/>
                <w:lang w:bidi="ar"/>
              </w:rPr>
            </w:pPr>
            <w:r w:rsidRPr="00490EEF">
              <w:rPr>
                <w:rFonts w:ascii="宋体" w:eastAsia="宋体" w:hAnsi="宋体" w:cs="宋体" w:hint="eastAsia"/>
                <w:color w:val="000000"/>
                <w:kern w:val="0"/>
                <w:sz w:val="18"/>
                <w:szCs w:val="18"/>
                <w:lang w:bidi="ar"/>
              </w:rPr>
              <w:t>验收在合同签订后12个月完成</w:t>
            </w:r>
          </w:p>
        </w:tc>
        <w:tc>
          <w:tcPr>
            <w:tcW w:w="2487" w:type="dxa"/>
            <w:vAlign w:val="center"/>
          </w:tcPr>
          <w:p w14:paraId="4AD38C57" w14:textId="668301BA" w:rsidR="00F11786" w:rsidRPr="00490EEF" w:rsidRDefault="00F11786" w:rsidP="00211273">
            <w:pPr>
              <w:widowControl/>
              <w:jc w:val="left"/>
              <w:textAlignment w:val="center"/>
              <w:rPr>
                <w:rFonts w:ascii="宋体" w:eastAsia="宋体" w:hAnsi="宋体" w:cs="宋体"/>
                <w:color w:val="000000"/>
                <w:kern w:val="0"/>
                <w:sz w:val="18"/>
                <w:szCs w:val="18"/>
                <w:lang w:bidi="ar"/>
              </w:rPr>
            </w:pPr>
            <w:r w:rsidRPr="00490EEF">
              <w:rPr>
                <w:rFonts w:ascii="宋体" w:eastAsia="宋体" w:hAnsi="宋体" w:cs="宋体" w:hint="eastAsia"/>
                <w:color w:val="000000"/>
                <w:kern w:val="0"/>
                <w:sz w:val="18"/>
                <w:szCs w:val="18"/>
                <w:lang w:bidi="ar"/>
              </w:rPr>
              <w:t>项目尚未到验收期</w:t>
            </w:r>
          </w:p>
        </w:tc>
        <w:tc>
          <w:tcPr>
            <w:tcW w:w="1134" w:type="dxa"/>
            <w:vAlign w:val="center"/>
          </w:tcPr>
          <w:p w14:paraId="30BBC6A4" w14:textId="77777777" w:rsidR="00F11786" w:rsidRPr="00490EEF" w:rsidRDefault="00F11786" w:rsidP="00211273">
            <w:pPr>
              <w:widowControl/>
              <w:jc w:val="center"/>
              <w:textAlignment w:val="center"/>
              <w:rPr>
                <w:rFonts w:ascii="宋体" w:eastAsia="宋体" w:hAnsi="宋体" w:cs="宋体"/>
                <w:color w:val="000000"/>
                <w:kern w:val="0"/>
                <w:sz w:val="18"/>
                <w:szCs w:val="18"/>
                <w:lang w:bidi="ar"/>
              </w:rPr>
            </w:pPr>
            <w:r w:rsidRPr="00490EEF">
              <w:rPr>
                <w:rFonts w:ascii="宋体" w:eastAsia="宋体" w:hAnsi="宋体" w:cs="宋体" w:hint="eastAsia"/>
                <w:color w:val="000000"/>
                <w:kern w:val="0"/>
                <w:sz w:val="18"/>
                <w:szCs w:val="18"/>
                <w:lang w:bidi="ar"/>
              </w:rPr>
              <w:t>4</w:t>
            </w:r>
          </w:p>
        </w:tc>
        <w:tc>
          <w:tcPr>
            <w:tcW w:w="1134" w:type="dxa"/>
            <w:vAlign w:val="center"/>
          </w:tcPr>
          <w:p w14:paraId="2EC03DAC" w14:textId="7B9FA1A7" w:rsidR="00F11786" w:rsidRPr="00490EEF" w:rsidRDefault="00F11786" w:rsidP="00211273">
            <w:pPr>
              <w:widowControl/>
              <w:jc w:val="center"/>
              <w:textAlignment w:val="center"/>
              <w:rPr>
                <w:rFonts w:ascii="宋体" w:eastAsia="宋体" w:hAnsi="宋体" w:cs="宋体"/>
                <w:color w:val="000000"/>
                <w:kern w:val="0"/>
                <w:sz w:val="18"/>
                <w:szCs w:val="18"/>
                <w:lang w:bidi="ar"/>
              </w:rPr>
            </w:pPr>
            <w:r w:rsidRPr="00490EEF">
              <w:rPr>
                <w:rFonts w:ascii="宋体" w:eastAsia="宋体" w:hAnsi="宋体" w:cs="宋体"/>
                <w:color w:val="000000"/>
                <w:kern w:val="0"/>
                <w:sz w:val="18"/>
                <w:szCs w:val="18"/>
                <w:lang w:bidi="ar"/>
              </w:rPr>
              <w:t>3</w:t>
            </w:r>
          </w:p>
        </w:tc>
        <w:tc>
          <w:tcPr>
            <w:tcW w:w="2049" w:type="dxa"/>
            <w:gridSpan w:val="2"/>
            <w:vAlign w:val="center"/>
          </w:tcPr>
          <w:p w14:paraId="200ABCE3" w14:textId="25640D19" w:rsidR="00F11786" w:rsidRPr="00490EEF" w:rsidRDefault="00F11786" w:rsidP="00211273">
            <w:pPr>
              <w:widowControl/>
              <w:jc w:val="left"/>
              <w:textAlignment w:val="center"/>
              <w:rPr>
                <w:rFonts w:ascii="宋体" w:eastAsia="宋体" w:hAnsi="宋体" w:cs="宋体"/>
                <w:color w:val="000000"/>
                <w:kern w:val="0"/>
                <w:sz w:val="18"/>
                <w:szCs w:val="18"/>
                <w:lang w:bidi="ar"/>
              </w:rPr>
            </w:pPr>
            <w:r>
              <w:rPr>
                <w:rFonts w:ascii="宋体" w:eastAsia="宋体" w:hAnsi="宋体" w:cs="宋体" w:hint="eastAsia"/>
                <w:color w:val="000000"/>
                <w:kern w:val="0"/>
                <w:sz w:val="18"/>
                <w:szCs w:val="18"/>
                <w:lang w:bidi="ar"/>
              </w:rPr>
              <w:t>跨年项目，截至被评价日，项目尚未达到验收时间节点。</w:t>
            </w:r>
          </w:p>
        </w:tc>
      </w:tr>
      <w:tr w:rsidR="00F11786" w:rsidRPr="00490EEF" w14:paraId="1E0E0AD4" w14:textId="77777777">
        <w:trPr>
          <w:jc w:val="center"/>
        </w:trPr>
        <w:tc>
          <w:tcPr>
            <w:tcW w:w="578" w:type="dxa"/>
            <w:vMerge/>
            <w:vAlign w:val="center"/>
          </w:tcPr>
          <w:p w14:paraId="47333C31"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854" w:type="dxa"/>
            <w:vMerge/>
            <w:vAlign w:val="center"/>
          </w:tcPr>
          <w:p w14:paraId="13990091"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948" w:type="dxa"/>
            <w:vMerge w:val="restart"/>
            <w:vAlign w:val="center"/>
          </w:tcPr>
          <w:p w14:paraId="6FB76934" w14:textId="77777777" w:rsidR="00F11786" w:rsidRPr="00490EEF" w:rsidRDefault="00F11786"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成本指标</w:t>
            </w:r>
          </w:p>
        </w:tc>
        <w:tc>
          <w:tcPr>
            <w:tcW w:w="1238" w:type="dxa"/>
            <w:vAlign w:val="center"/>
          </w:tcPr>
          <w:p w14:paraId="6A4BE860" w14:textId="68A41C99" w:rsidR="00F11786" w:rsidRPr="00490EEF" w:rsidRDefault="00F11786" w:rsidP="00211273">
            <w:pPr>
              <w:widowControl/>
              <w:jc w:val="left"/>
              <w:textAlignment w:val="center"/>
              <w:rPr>
                <w:rFonts w:ascii="宋体" w:eastAsia="宋体" w:hAnsi="宋体" w:cs="宋体"/>
                <w:color w:val="000000"/>
                <w:kern w:val="0"/>
                <w:sz w:val="18"/>
                <w:szCs w:val="18"/>
              </w:rPr>
            </w:pPr>
            <w:r w:rsidRPr="00490EEF">
              <w:rPr>
                <w:rFonts w:ascii="宋体" w:eastAsia="宋体" w:hAnsi="宋体" w:cs="宋体" w:hint="eastAsia"/>
                <w:kern w:val="0"/>
                <w:sz w:val="18"/>
                <w:szCs w:val="18"/>
              </w:rPr>
              <w:t>项目预算控制数</w:t>
            </w:r>
          </w:p>
        </w:tc>
        <w:tc>
          <w:tcPr>
            <w:tcW w:w="2807" w:type="dxa"/>
            <w:gridSpan w:val="2"/>
            <w:vAlign w:val="center"/>
          </w:tcPr>
          <w:p w14:paraId="7D1E87B5" w14:textId="77777777" w:rsidR="00F11786" w:rsidRPr="00490EEF" w:rsidRDefault="00F11786" w:rsidP="00211273">
            <w:pPr>
              <w:widowControl/>
              <w:jc w:val="left"/>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项目预算控制数430.6万元内</w:t>
            </w:r>
            <w:r w:rsidRPr="00490EEF">
              <w:rPr>
                <w:rFonts w:ascii="宋体" w:eastAsia="宋体" w:hAnsi="宋体" w:cs="宋体"/>
                <w:kern w:val="0"/>
                <w:sz w:val="18"/>
                <w:szCs w:val="18"/>
              </w:rPr>
              <w:t xml:space="preserve"> </w:t>
            </w:r>
          </w:p>
        </w:tc>
        <w:tc>
          <w:tcPr>
            <w:tcW w:w="2487" w:type="dxa"/>
            <w:vAlign w:val="center"/>
          </w:tcPr>
          <w:p w14:paraId="17492CFB" w14:textId="77777777" w:rsidR="00F11786" w:rsidRPr="00490EEF" w:rsidRDefault="00F11786" w:rsidP="00211273">
            <w:pPr>
              <w:widowControl/>
              <w:jc w:val="left"/>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429.8224万元</w:t>
            </w:r>
          </w:p>
        </w:tc>
        <w:tc>
          <w:tcPr>
            <w:tcW w:w="1134" w:type="dxa"/>
            <w:vAlign w:val="center"/>
          </w:tcPr>
          <w:p w14:paraId="6D4F6755" w14:textId="77777777" w:rsidR="00F11786" w:rsidRPr="00490EEF" w:rsidRDefault="00F11786" w:rsidP="00211273">
            <w:pPr>
              <w:widowControl/>
              <w:jc w:val="center"/>
              <w:textAlignment w:val="center"/>
              <w:rPr>
                <w:rFonts w:ascii="宋体" w:eastAsia="宋体" w:hAnsi="宋体" w:cs="宋体"/>
                <w:kern w:val="0"/>
                <w:sz w:val="18"/>
                <w:szCs w:val="18"/>
              </w:rPr>
            </w:pPr>
            <w:r w:rsidRPr="00490EEF">
              <w:rPr>
                <w:rFonts w:ascii="宋体" w:eastAsia="宋体" w:hAnsi="宋体" w:cs="宋体"/>
                <w:kern w:val="0"/>
                <w:sz w:val="18"/>
                <w:szCs w:val="18"/>
              </w:rPr>
              <w:t>2</w:t>
            </w:r>
          </w:p>
        </w:tc>
        <w:tc>
          <w:tcPr>
            <w:tcW w:w="1134" w:type="dxa"/>
            <w:vAlign w:val="center"/>
          </w:tcPr>
          <w:p w14:paraId="1A3C1307" w14:textId="77777777" w:rsidR="00F11786" w:rsidRPr="00490EEF" w:rsidRDefault="00F11786" w:rsidP="00211273">
            <w:pPr>
              <w:widowControl/>
              <w:jc w:val="center"/>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2</w:t>
            </w:r>
          </w:p>
        </w:tc>
        <w:tc>
          <w:tcPr>
            <w:tcW w:w="2049" w:type="dxa"/>
            <w:gridSpan w:val="2"/>
            <w:vAlign w:val="center"/>
          </w:tcPr>
          <w:p w14:paraId="0DB2C3CB" w14:textId="77777777" w:rsidR="00F11786" w:rsidRPr="00490EEF" w:rsidRDefault="00F11786" w:rsidP="00211273">
            <w:pPr>
              <w:rPr>
                <w:rFonts w:ascii="宋体" w:eastAsia="宋体" w:hAnsi="宋体" w:cs="宋体"/>
                <w:kern w:val="0"/>
                <w:sz w:val="18"/>
                <w:szCs w:val="18"/>
              </w:rPr>
            </w:pPr>
          </w:p>
        </w:tc>
      </w:tr>
      <w:tr w:rsidR="00F11786" w:rsidRPr="00490EEF" w14:paraId="1254FE04" w14:textId="77777777">
        <w:trPr>
          <w:jc w:val="center"/>
        </w:trPr>
        <w:tc>
          <w:tcPr>
            <w:tcW w:w="578" w:type="dxa"/>
            <w:vMerge/>
            <w:vAlign w:val="center"/>
          </w:tcPr>
          <w:p w14:paraId="1BC236D1"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854" w:type="dxa"/>
            <w:vMerge/>
            <w:vAlign w:val="center"/>
          </w:tcPr>
          <w:p w14:paraId="04BDB490"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948" w:type="dxa"/>
            <w:vMerge/>
            <w:vAlign w:val="center"/>
          </w:tcPr>
          <w:p w14:paraId="7CC4BA79"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1238" w:type="dxa"/>
            <w:vAlign w:val="center"/>
          </w:tcPr>
          <w:p w14:paraId="22329CB5" w14:textId="49C98798" w:rsidR="00F11786" w:rsidRPr="00490EEF" w:rsidRDefault="00F11786" w:rsidP="00211273">
            <w:pPr>
              <w:widowControl/>
              <w:jc w:val="left"/>
              <w:textAlignment w:val="center"/>
              <w:rPr>
                <w:rFonts w:ascii="宋体" w:eastAsia="宋体" w:hAnsi="宋体" w:cs="宋体"/>
                <w:color w:val="000000"/>
                <w:kern w:val="0"/>
                <w:sz w:val="18"/>
                <w:szCs w:val="18"/>
              </w:rPr>
            </w:pPr>
            <w:r w:rsidRPr="00490EEF">
              <w:rPr>
                <w:rFonts w:ascii="宋体" w:eastAsia="宋体" w:hAnsi="宋体" w:cs="宋体" w:hint="eastAsia"/>
                <w:kern w:val="0"/>
                <w:sz w:val="18"/>
                <w:szCs w:val="18"/>
              </w:rPr>
              <w:t>硬件类费用</w:t>
            </w:r>
          </w:p>
        </w:tc>
        <w:tc>
          <w:tcPr>
            <w:tcW w:w="2807" w:type="dxa"/>
            <w:gridSpan w:val="2"/>
            <w:vAlign w:val="center"/>
          </w:tcPr>
          <w:p w14:paraId="0AB2A333" w14:textId="77777777" w:rsidR="00F11786" w:rsidRPr="00490EEF" w:rsidRDefault="00F11786" w:rsidP="00211273">
            <w:pPr>
              <w:widowControl/>
              <w:jc w:val="left"/>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硬件类费用控制在185.6万元内</w:t>
            </w:r>
          </w:p>
        </w:tc>
        <w:tc>
          <w:tcPr>
            <w:tcW w:w="2487" w:type="dxa"/>
            <w:vAlign w:val="center"/>
          </w:tcPr>
          <w:p w14:paraId="022B8E08" w14:textId="77777777" w:rsidR="00F11786" w:rsidRPr="00490EEF" w:rsidRDefault="00F11786" w:rsidP="00211273">
            <w:pPr>
              <w:widowControl/>
              <w:jc w:val="left"/>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185.6万元</w:t>
            </w:r>
          </w:p>
        </w:tc>
        <w:tc>
          <w:tcPr>
            <w:tcW w:w="1134" w:type="dxa"/>
            <w:vAlign w:val="center"/>
          </w:tcPr>
          <w:p w14:paraId="5BF48CB7" w14:textId="77777777" w:rsidR="00F11786" w:rsidRPr="00490EEF" w:rsidRDefault="00F11786" w:rsidP="00211273">
            <w:pPr>
              <w:widowControl/>
              <w:jc w:val="center"/>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2</w:t>
            </w:r>
          </w:p>
        </w:tc>
        <w:tc>
          <w:tcPr>
            <w:tcW w:w="1134" w:type="dxa"/>
            <w:vAlign w:val="center"/>
          </w:tcPr>
          <w:p w14:paraId="4FC73115" w14:textId="77777777" w:rsidR="00F11786" w:rsidRPr="00490EEF" w:rsidRDefault="00F11786" w:rsidP="00211273">
            <w:pPr>
              <w:widowControl/>
              <w:jc w:val="center"/>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2</w:t>
            </w:r>
          </w:p>
        </w:tc>
        <w:tc>
          <w:tcPr>
            <w:tcW w:w="2049" w:type="dxa"/>
            <w:gridSpan w:val="2"/>
            <w:vAlign w:val="center"/>
          </w:tcPr>
          <w:p w14:paraId="27B2D2FD" w14:textId="77777777" w:rsidR="00F11786" w:rsidRPr="00490EEF" w:rsidRDefault="00F11786" w:rsidP="00211273">
            <w:pPr>
              <w:rPr>
                <w:rFonts w:ascii="宋体" w:eastAsia="宋体" w:hAnsi="宋体" w:cs="宋体"/>
                <w:kern w:val="0"/>
                <w:sz w:val="18"/>
                <w:szCs w:val="18"/>
              </w:rPr>
            </w:pPr>
          </w:p>
        </w:tc>
      </w:tr>
      <w:tr w:rsidR="00F11786" w:rsidRPr="00490EEF" w14:paraId="47897491" w14:textId="77777777">
        <w:trPr>
          <w:jc w:val="center"/>
        </w:trPr>
        <w:tc>
          <w:tcPr>
            <w:tcW w:w="578" w:type="dxa"/>
            <w:vMerge/>
            <w:vAlign w:val="center"/>
          </w:tcPr>
          <w:p w14:paraId="61A1AB94"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854" w:type="dxa"/>
            <w:vMerge/>
            <w:vAlign w:val="center"/>
          </w:tcPr>
          <w:p w14:paraId="12403B96"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948" w:type="dxa"/>
            <w:vMerge/>
            <w:vAlign w:val="center"/>
          </w:tcPr>
          <w:p w14:paraId="453AB5C5"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1238" w:type="dxa"/>
            <w:vAlign w:val="center"/>
          </w:tcPr>
          <w:p w14:paraId="785C1CF5" w14:textId="53639F78" w:rsidR="00F11786" w:rsidRPr="00490EEF" w:rsidRDefault="00F11786" w:rsidP="00211273">
            <w:pPr>
              <w:widowControl/>
              <w:jc w:val="left"/>
              <w:textAlignment w:val="center"/>
              <w:rPr>
                <w:rFonts w:ascii="宋体" w:eastAsia="宋体" w:hAnsi="宋体" w:cs="宋体"/>
                <w:color w:val="000000"/>
                <w:kern w:val="0"/>
                <w:sz w:val="18"/>
                <w:szCs w:val="18"/>
              </w:rPr>
            </w:pPr>
            <w:r w:rsidRPr="00490EEF">
              <w:rPr>
                <w:rFonts w:ascii="宋体" w:eastAsia="宋体" w:hAnsi="宋体" w:cs="宋体" w:hint="eastAsia"/>
                <w:kern w:val="0"/>
                <w:sz w:val="18"/>
                <w:szCs w:val="18"/>
              </w:rPr>
              <w:t>软件类费用</w:t>
            </w:r>
          </w:p>
        </w:tc>
        <w:tc>
          <w:tcPr>
            <w:tcW w:w="2807" w:type="dxa"/>
            <w:gridSpan w:val="2"/>
            <w:vAlign w:val="center"/>
          </w:tcPr>
          <w:p w14:paraId="00CFCD68" w14:textId="77777777" w:rsidR="00F11786" w:rsidRPr="00490EEF" w:rsidRDefault="00F11786" w:rsidP="00211273">
            <w:pPr>
              <w:widowControl/>
              <w:jc w:val="left"/>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软件类费用控制在113.0684万元内</w:t>
            </w:r>
          </w:p>
        </w:tc>
        <w:tc>
          <w:tcPr>
            <w:tcW w:w="2487" w:type="dxa"/>
            <w:vAlign w:val="center"/>
          </w:tcPr>
          <w:p w14:paraId="3F07BF8F" w14:textId="77777777" w:rsidR="00F11786" w:rsidRPr="00490EEF" w:rsidRDefault="00F11786" w:rsidP="00211273">
            <w:pPr>
              <w:widowControl/>
              <w:jc w:val="left"/>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112.6408万元</w:t>
            </w:r>
          </w:p>
        </w:tc>
        <w:tc>
          <w:tcPr>
            <w:tcW w:w="1134" w:type="dxa"/>
            <w:vAlign w:val="center"/>
          </w:tcPr>
          <w:p w14:paraId="274CB44F" w14:textId="77777777" w:rsidR="00F11786" w:rsidRPr="00490EEF" w:rsidRDefault="00F11786" w:rsidP="00211273">
            <w:pPr>
              <w:widowControl/>
              <w:jc w:val="center"/>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2</w:t>
            </w:r>
          </w:p>
        </w:tc>
        <w:tc>
          <w:tcPr>
            <w:tcW w:w="1134" w:type="dxa"/>
            <w:vAlign w:val="center"/>
          </w:tcPr>
          <w:p w14:paraId="44ADF418" w14:textId="77777777" w:rsidR="00F11786" w:rsidRPr="00490EEF" w:rsidRDefault="00F11786" w:rsidP="00211273">
            <w:pPr>
              <w:widowControl/>
              <w:jc w:val="center"/>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2</w:t>
            </w:r>
          </w:p>
        </w:tc>
        <w:tc>
          <w:tcPr>
            <w:tcW w:w="2049" w:type="dxa"/>
            <w:gridSpan w:val="2"/>
            <w:vAlign w:val="center"/>
          </w:tcPr>
          <w:p w14:paraId="607A1BCD" w14:textId="77777777" w:rsidR="00F11786" w:rsidRPr="00490EEF" w:rsidRDefault="00F11786" w:rsidP="00211273">
            <w:pPr>
              <w:rPr>
                <w:rFonts w:ascii="宋体" w:eastAsia="宋体" w:hAnsi="宋体" w:cs="宋体"/>
                <w:kern w:val="0"/>
                <w:sz w:val="18"/>
                <w:szCs w:val="18"/>
              </w:rPr>
            </w:pPr>
          </w:p>
        </w:tc>
      </w:tr>
      <w:tr w:rsidR="00F11786" w:rsidRPr="00490EEF" w14:paraId="038C98D2" w14:textId="77777777">
        <w:trPr>
          <w:jc w:val="center"/>
        </w:trPr>
        <w:tc>
          <w:tcPr>
            <w:tcW w:w="578" w:type="dxa"/>
            <w:vMerge/>
            <w:vAlign w:val="center"/>
          </w:tcPr>
          <w:p w14:paraId="7F49CA7E"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854" w:type="dxa"/>
            <w:vMerge/>
            <w:vAlign w:val="center"/>
          </w:tcPr>
          <w:p w14:paraId="4CEA5296"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948" w:type="dxa"/>
            <w:vMerge/>
            <w:vAlign w:val="center"/>
          </w:tcPr>
          <w:p w14:paraId="546F266C"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1238" w:type="dxa"/>
            <w:vAlign w:val="center"/>
          </w:tcPr>
          <w:p w14:paraId="4721E695" w14:textId="2FE9A2D9" w:rsidR="00F11786" w:rsidRPr="00490EEF" w:rsidRDefault="00F11786" w:rsidP="00211273">
            <w:pPr>
              <w:widowControl/>
              <w:jc w:val="left"/>
              <w:textAlignment w:val="center"/>
              <w:rPr>
                <w:rFonts w:ascii="宋体" w:eastAsia="宋体" w:hAnsi="宋体" w:cs="宋体"/>
                <w:color w:val="000000"/>
                <w:kern w:val="0"/>
                <w:sz w:val="18"/>
                <w:szCs w:val="18"/>
              </w:rPr>
            </w:pPr>
            <w:proofErr w:type="gramStart"/>
            <w:r w:rsidRPr="00490EEF">
              <w:rPr>
                <w:rFonts w:ascii="宋体" w:eastAsia="宋体" w:hAnsi="宋体" w:cs="宋体" w:hint="eastAsia"/>
                <w:kern w:val="0"/>
                <w:sz w:val="18"/>
                <w:szCs w:val="18"/>
              </w:rPr>
              <w:t>集成费</w:t>
            </w:r>
            <w:proofErr w:type="gramEnd"/>
          </w:p>
        </w:tc>
        <w:tc>
          <w:tcPr>
            <w:tcW w:w="2807" w:type="dxa"/>
            <w:gridSpan w:val="2"/>
            <w:vAlign w:val="center"/>
          </w:tcPr>
          <w:p w14:paraId="7A97CACD" w14:textId="77777777" w:rsidR="00F11786" w:rsidRPr="00490EEF" w:rsidRDefault="00F11786" w:rsidP="00211273">
            <w:pPr>
              <w:widowControl/>
              <w:jc w:val="left"/>
              <w:textAlignment w:val="center"/>
              <w:rPr>
                <w:rFonts w:ascii="宋体" w:eastAsia="宋体" w:hAnsi="宋体" w:cs="宋体"/>
                <w:kern w:val="0"/>
                <w:sz w:val="18"/>
                <w:szCs w:val="18"/>
              </w:rPr>
            </w:pPr>
            <w:proofErr w:type="gramStart"/>
            <w:r w:rsidRPr="00490EEF">
              <w:rPr>
                <w:rFonts w:ascii="宋体" w:eastAsia="宋体" w:hAnsi="宋体" w:cs="宋体" w:hint="eastAsia"/>
                <w:kern w:val="0"/>
                <w:sz w:val="18"/>
                <w:szCs w:val="18"/>
              </w:rPr>
              <w:t>集成费</w:t>
            </w:r>
            <w:proofErr w:type="gramEnd"/>
            <w:r w:rsidRPr="00490EEF">
              <w:rPr>
                <w:rFonts w:ascii="宋体" w:eastAsia="宋体" w:hAnsi="宋体" w:cs="宋体" w:hint="eastAsia"/>
                <w:kern w:val="0"/>
                <w:sz w:val="18"/>
                <w:szCs w:val="18"/>
              </w:rPr>
              <w:t>控制在3万元内</w:t>
            </w:r>
          </w:p>
        </w:tc>
        <w:tc>
          <w:tcPr>
            <w:tcW w:w="2487" w:type="dxa"/>
            <w:vAlign w:val="center"/>
          </w:tcPr>
          <w:p w14:paraId="2C4C1129" w14:textId="77777777" w:rsidR="00F11786" w:rsidRPr="00490EEF" w:rsidRDefault="00F11786" w:rsidP="00211273">
            <w:pPr>
              <w:widowControl/>
              <w:jc w:val="left"/>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3万元</w:t>
            </w:r>
          </w:p>
        </w:tc>
        <w:tc>
          <w:tcPr>
            <w:tcW w:w="1134" w:type="dxa"/>
            <w:vAlign w:val="center"/>
          </w:tcPr>
          <w:p w14:paraId="7D3B20F1" w14:textId="77777777" w:rsidR="00F11786" w:rsidRPr="00490EEF" w:rsidRDefault="00F11786" w:rsidP="00211273">
            <w:pPr>
              <w:widowControl/>
              <w:jc w:val="center"/>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2</w:t>
            </w:r>
          </w:p>
        </w:tc>
        <w:tc>
          <w:tcPr>
            <w:tcW w:w="1134" w:type="dxa"/>
            <w:vAlign w:val="center"/>
          </w:tcPr>
          <w:p w14:paraId="606BAF97" w14:textId="77777777" w:rsidR="00F11786" w:rsidRPr="00490EEF" w:rsidRDefault="00F11786" w:rsidP="00211273">
            <w:pPr>
              <w:widowControl/>
              <w:jc w:val="center"/>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2</w:t>
            </w:r>
          </w:p>
        </w:tc>
        <w:tc>
          <w:tcPr>
            <w:tcW w:w="2049" w:type="dxa"/>
            <w:gridSpan w:val="2"/>
            <w:vAlign w:val="center"/>
          </w:tcPr>
          <w:p w14:paraId="1E3C1F61" w14:textId="77777777" w:rsidR="00F11786" w:rsidRPr="00490EEF" w:rsidRDefault="00F11786" w:rsidP="00211273">
            <w:pPr>
              <w:rPr>
                <w:rFonts w:ascii="宋体" w:eastAsia="宋体" w:hAnsi="宋体" w:cs="宋体"/>
                <w:kern w:val="0"/>
                <w:sz w:val="18"/>
                <w:szCs w:val="18"/>
              </w:rPr>
            </w:pPr>
          </w:p>
        </w:tc>
      </w:tr>
      <w:tr w:rsidR="00F11786" w:rsidRPr="00490EEF" w14:paraId="2057DAF4" w14:textId="77777777">
        <w:trPr>
          <w:jc w:val="center"/>
        </w:trPr>
        <w:tc>
          <w:tcPr>
            <w:tcW w:w="578" w:type="dxa"/>
            <w:vMerge/>
            <w:vAlign w:val="center"/>
          </w:tcPr>
          <w:p w14:paraId="43CF55D4"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854" w:type="dxa"/>
            <w:vMerge/>
            <w:vAlign w:val="center"/>
          </w:tcPr>
          <w:p w14:paraId="041C7FEF"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948" w:type="dxa"/>
            <w:vMerge/>
            <w:vAlign w:val="center"/>
          </w:tcPr>
          <w:p w14:paraId="5464A61A"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1238" w:type="dxa"/>
            <w:vAlign w:val="center"/>
          </w:tcPr>
          <w:p w14:paraId="344508B7" w14:textId="31193A05" w:rsidR="00F11786" w:rsidRPr="00490EEF" w:rsidRDefault="00F11786" w:rsidP="00211273">
            <w:pPr>
              <w:widowControl/>
              <w:jc w:val="left"/>
              <w:textAlignment w:val="center"/>
              <w:rPr>
                <w:rFonts w:ascii="宋体" w:eastAsia="宋体" w:hAnsi="宋体" w:cs="宋体"/>
                <w:color w:val="000000"/>
                <w:kern w:val="0"/>
                <w:sz w:val="18"/>
                <w:szCs w:val="18"/>
              </w:rPr>
            </w:pPr>
            <w:r w:rsidRPr="00490EEF">
              <w:rPr>
                <w:rFonts w:ascii="宋体" w:eastAsia="宋体" w:hAnsi="宋体" w:cs="宋体" w:hint="eastAsia"/>
                <w:kern w:val="0"/>
                <w:sz w:val="18"/>
                <w:szCs w:val="18"/>
              </w:rPr>
              <w:t>云租用</w:t>
            </w:r>
          </w:p>
        </w:tc>
        <w:tc>
          <w:tcPr>
            <w:tcW w:w="2807" w:type="dxa"/>
            <w:gridSpan w:val="2"/>
            <w:vAlign w:val="center"/>
          </w:tcPr>
          <w:p w14:paraId="576C2314" w14:textId="77777777" w:rsidR="00F11786" w:rsidRPr="00490EEF" w:rsidRDefault="00F11786" w:rsidP="00211273">
            <w:pPr>
              <w:widowControl/>
              <w:jc w:val="left"/>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云租用控制在98.9316万元内</w:t>
            </w:r>
          </w:p>
        </w:tc>
        <w:tc>
          <w:tcPr>
            <w:tcW w:w="2487" w:type="dxa"/>
            <w:vAlign w:val="center"/>
          </w:tcPr>
          <w:p w14:paraId="6A8AA4DC" w14:textId="77777777" w:rsidR="00F11786" w:rsidRPr="00490EEF" w:rsidRDefault="00F11786" w:rsidP="00211273">
            <w:pPr>
              <w:widowControl/>
              <w:jc w:val="left"/>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98.9316万元</w:t>
            </w:r>
          </w:p>
        </w:tc>
        <w:tc>
          <w:tcPr>
            <w:tcW w:w="1134" w:type="dxa"/>
            <w:vAlign w:val="center"/>
          </w:tcPr>
          <w:p w14:paraId="63E369A8" w14:textId="77777777" w:rsidR="00F11786" w:rsidRPr="00490EEF" w:rsidRDefault="00F11786" w:rsidP="00211273">
            <w:pPr>
              <w:widowControl/>
              <w:jc w:val="center"/>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2</w:t>
            </w:r>
          </w:p>
        </w:tc>
        <w:tc>
          <w:tcPr>
            <w:tcW w:w="1134" w:type="dxa"/>
            <w:vAlign w:val="center"/>
          </w:tcPr>
          <w:p w14:paraId="265934CA" w14:textId="77777777" w:rsidR="00F11786" w:rsidRPr="00490EEF" w:rsidRDefault="00F11786" w:rsidP="00211273">
            <w:pPr>
              <w:widowControl/>
              <w:jc w:val="center"/>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2</w:t>
            </w:r>
          </w:p>
        </w:tc>
        <w:tc>
          <w:tcPr>
            <w:tcW w:w="2049" w:type="dxa"/>
            <w:gridSpan w:val="2"/>
            <w:vAlign w:val="center"/>
          </w:tcPr>
          <w:p w14:paraId="474AEC4B" w14:textId="77777777" w:rsidR="00F11786" w:rsidRPr="00490EEF" w:rsidRDefault="00F11786" w:rsidP="00211273">
            <w:pPr>
              <w:rPr>
                <w:rFonts w:ascii="宋体" w:eastAsia="宋体" w:hAnsi="宋体" w:cs="宋体"/>
                <w:kern w:val="0"/>
                <w:sz w:val="18"/>
                <w:szCs w:val="18"/>
              </w:rPr>
            </w:pPr>
          </w:p>
        </w:tc>
      </w:tr>
      <w:tr w:rsidR="00F11786" w:rsidRPr="00490EEF" w14:paraId="21264282" w14:textId="77777777">
        <w:trPr>
          <w:jc w:val="center"/>
        </w:trPr>
        <w:tc>
          <w:tcPr>
            <w:tcW w:w="578" w:type="dxa"/>
            <w:vMerge/>
            <w:vAlign w:val="center"/>
          </w:tcPr>
          <w:p w14:paraId="65779715"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854" w:type="dxa"/>
            <w:vMerge/>
            <w:vAlign w:val="center"/>
          </w:tcPr>
          <w:p w14:paraId="37EBF5AB"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948" w:type="dxa"/>
            <w:vMerge/>
            <w:vAlign w:val="center"/>
          </w:tcPr>
          <w:p w14:paraId="723C7051"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1238" w:type="dxa"/>
            <w:vAlign w:val="center"/>
          </w:tcPr>
          <w:p w14:paraId="13ADD368" w14:textId="66C079F3" w:rsidR="00F11786" w:rsidRPr="00490EEF" w:rsidRDefault="00F11786" w:rsidP="00211273">
            <w:pPr>
              <w:widowControl/>
              <w:jc w:val="left"/>
              <w:textAlignment w:val="center"/>
              <w:rPr>
                <w:rFonts w:ascii="宋体" w:eastAsia="宋体" w:hAnsi="宋体" w:cs="宋体"/>
                <w:color w:val="000000"/>
                <w:kern w:val="0"/>
                <w:sz w:val="18"/>
                <w:szCs w:val="18"/>
              </w:rPr>
            </w:pPr>
            <w:r w:rsidRPr="00490EEF">
              <w:rPr>
                <w:rFonts w:ascii="宋体" w:eastAsia="宋体" w:hAnsi="宋体" w:cs="宋体" w:hint="eastAsia"/>
                <w:kern w:val="0"/>
                <w:sz w:val="18"/>
                <w:szCs w:val="18"/>
              </w:rPr>
              <w:t>测评费</w:t>
            </w:r>
          </w:p>
        </w:tc>
        <w:tc>
          <w:tcPr>
            <w:tcW w:w="2807" w:type="dxa"/>
            <w:gridSpan w:val="2"/>
            <w:vAlign w:val="center"/>
          </w:tcPr>
          <w:p w14:paraId="0E93F98D" w14:textId="77777777" w:rsidR="00F11786" w:rsidRPr="00490EEF" w:rsidRDefault="00F11786" w:rsidP="00211273">
            <w:pPr>
              <w:widowControl/>
              <w:jc w:val="left"/>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测评费控制在20万元内</w:t>
            </w:r>
          </w:p>
        </w:tc>
        <w:tc>
          <w:tcPr>
            <w:tcW w:w="2487" w:type="dxa"/>
            <w:vAlign w:val="center"/>
          </w:tcPr>
          <w:p w14:paraId="5DD9559C" w14:textId="77777777" w:rsidR="00F11786" w:rsidRPr="00490EEF" w:rsidRDefault="00F11786" w:rsidP="00211273">
            <w:pPr>
              <w:widowControl/>
              <w:jc w:val="left"/>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19.8万元</w:t>
            </w:r>
          </w:p>
        </w:tc>
        <w:tc>
          <w:tcPr>
            <w:tcW w:w="1134" w:type="dxa"/>
            <w:vAlign w:val="center"/>
          </w:tcPr>
          <w:p w14:paraId="75B63522" w14:textId="77777777" w:rsidR="00F11786" w:rsidRPr="00490EEF" w:rsidRDefault="00F11786" w:rsidP="00211273">
            <w:pPr>
              <w:widowControl/>
              <w:jc w:val="center"/>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2</w:t>
            </w:r>
          </w:p>
        </w:tc>
        <w:tc>
          <w:tcPr>
            <w:tcW w:w="1134" w:type="dxa"/>
            <w:vAlign w:val="center"/>
          </w:tcPr>
          <w:p w14:paraId="6A215608" w14:textId="77777777" w:rsidR="00F11786" w:rsidRPr="00490EEF" w:rsidRDefault="00F11786" w:rsidP="00211273">
            <w:pPr>
              <w:widowControl/>
              <w:jc w:val="center"/>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2</w:t>
            </w:r>
          </w:p>
        </w:tc>
        <w:tc>
          <w:tcPr>
            <w:tcW w:w="2049" w:type="dxa"/>
            <w:gridSpan w:val="2"/>
            <w:vAlign w:val="center"/>
          </w:tcPr>
          <w:p w14:paraId="1BEE5457" w14:textId="77777777" w:rsidR="00F11786" w:rsidRPr="00490EEF" w:rsidRDefault="00F11786" w:rsidP="00211273">
            <w:pPr>
              <w:rPr>
                <w:rFonts w:ascii="宋体" w:eastAsia="宋体" w:hAnsi="宋体" w:cs="宋体"/>
                <w:kern w:val="0"/>
                <w:sz w:val="18"/>
                <w:szCs w:val="18"/>
              </w:rPr>
            </w:pPr>
          </w:p>
        </w:tc>
      </w:tr>
      <w:tr w:rsidR="00F11786" w:rsidRPr="00490EEF" w14:paraId="55628691" w14:textId="77777777">
        <w:trPr>
          <w:jc w:val="center"/>
        </w:trPr>
        <w:tc>
          <w:tcPr>
            <w:tcW w:w="578" w:type="dxa"/>
            <w:vMerge/>
            <w:vAlign w:val="center"/>
          </w:tcPr>
          <w:p w14:paraId="53D231D8"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854" w:type="dxa"/>
            <w:vMerge/>
            <w:vAlign w:val="center"/>
          </w:tcPr>
          <w:p w14:paraId="41CF0349"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948" w:type="dxa"/>
            <w:vMerge/>
            <w:vAlign w:val="center"/>
          </w:tcPr>
          <w:p w14:paraId="3DBDDCDD"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1238" w:type="dxa"/>
            <w:vAlign w:val="center"/>
          </w:tcPr>
          <w:p w14:paraId="37CEDFDB" w14:textId="01135A9D" w:rsidR="00F11786" w:rsidRPr="00490EEF" w:rsidRDefault="00F11786" w:rsidP="00211273">
            <w:pPr>
              <w:widowControl/>
              <w:jc w:val="left"/>
              <w:textAlignment w:val="center"/>
              <w:rPr>
                <w:rFonts w:ascii="宋体" w:eastAsia="宋体" w:hAnsi="宋体" w:cs="宋体"/>
                <w:color w:val="000000"/>
                <w:kern w:val="0"/>
                <w:sz w:val="18"/>
                <w:szCs w:val="18"/>
              </w:rPr>
            </w:pPr>
            <w:r w:rsidRPr="00490EEF">
              <w:rPr>
                <w:rFonts w:ascii="宋体" w:eastAsia="宋体" w:hAnsi="宋体" w:cs="宋体" w:hint="eastAsia"/>
                <w:kern w:val="0"/>
                <w:sz w:val="18"/>
                <w:szCs w:val="18"/>
              </w:rPr>
              <w:t>监理费</w:t>
            </w:r>
          </w:p>
        </w:tc>
        <w:tc>
          <w:tcPr>
            <w:tcW w:w="2807" w:type="dxa"/>
            <w:gridSpan w:val="2"/>
            <w:vAlign w:val="center"/>
          </w:tcPr>
          <w:p w14:paraId="166E98AC" w14:textId="77777777" w:rsidR="00F11786" w:rsidRPr="00490EEF" w:rsidRDefault="00F11786" w:rsidP="00211273">
            <w:pPr>
              <w:widowControl/>
              <w:jc w:val="left"/>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监理费控制在10万元内</w:t>
            </w:r>
          </w:p>
        </w:tc>
        <w:tc>
          <w:tcPr>
            <w:tcW w:w="2487" w:type="dxa"/>
            <w:vAlign w:val="center"/>
          </w:tcPr>
          <w:p w14:paraId="2BE3B63C" w14:textId="77777777" w:rsidR="00F11786" w:rsidRPr="00490EEF" w:rsidRDefault="00F11786" w:rsidP="00211273">
            <w:pPr>
              <w:widowControl/>
              <w:jc w:val="left"/>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9.85万元</w:t>
            </w:r>
          </w:p>
        </w:tc>
        <w:tc>
          <w:tcPr>
            <w:tcW w:w="1134" w:type="dxa"/>
            <w:vAlign w:val="center"/>
          </w:tcPr>
          <w:p w14:paraId="59D2D4AB" w14:textId="77777777" w:rsidR="00F11786" w:rsidRPr="00490EEF" w:rsidRDefault="00F11786" w:rsidP="00211273">
            <w:pPr>
              <w:widowControl/>
              <w:jc w:val="center"/>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2</w:t>
            </w:r>
          </w:p>
        </w:tc>
        <w:tc>
          <w:tcPr>
            <w:tcW w:w="1134" w:type="dxa"/>
            <w:vAlign w:val="center"/>
          </w:tcPr>
          <w:p w14:paraId="083578CB" w14:textId="77777777" w:rsidR="00F11786" w:rsidRPr="00490EEF" w:rsidRDefault="00F11786" w:rsidP="00211273">
            <w:pPr>
              <w:widowControl/>
              <w:jc w:val="center"/>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2</w:t>
            </w:r>
          </w:p>
        </w:tc>
        <w:tc>
          <w:tcPr>
            <w:tcW w:w="2049" w:type="dxa"/>
            <w:gridSpan w:val="2"/>
            <w:vAlign w:val="center"/>
          </w:tcPr>
          <w:p w14:paraId="0667C0F7" w14:textId="77777777" w:rsidR="00F11786" w:rsidRPr="00490EEF" w:rsidRDefault="00F11786" w:rsidP="00211273">
            <w:pPr>
              <w:rPr>
                <w:rFonts w:ascii="宋体" w:eastAsia="宋体" w:hAnsi="宋体" w:cs="宋体"/>
                <w:kern w:val="0"/>
                <w:sz w:val="18"/>
                <w:szCs w:val="18"/>
              </w:rPr>
            </w:pPr>
          </w:p>
        </w:tc>
      </w:tr>
      <w:tr w:rsidR="00F11786" w:rsidRPr="00490EEF" w14:paraId="67C3C4D5" w14:textId="77777777">
        <w:trPr>
          <w:jc w:val="center"/>
        </w:trPr>
        <w:tc>
          <w:tcPr>
            <w:tcW w:w="578" w:type="dxa"/>
            <w:vMerge/>
            <w:vAlign w:val="center"/>
          </w:tcPr>
          <w:p w14:paraId="3FD1436A"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854" w:type="dxa"/>
            <w:vMerge w:val="restart"/>
            <w:vAlign w:val="center"/>
          </w:tcPr>
          <w:p w14:paraId="5A141212" w14:textId="672C1647" w:rsidR="00F11786" w:rsidRPr="00490EEF" w:rsidRDefault="00F11786" w:rsidP="00211273">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效益指标</w:t>
            </w:r>
          </w:p>
        </w:tc>
        <w:tc>
          <w:tcPr>
            <w:tcW w:w="948" w:type="dxa"/>
            <w:vAlign w:val="center"/>
          </w:tcPr>
          <w:p w14:paraId="4F063134" w14:textId="77777777" w:rsidR="00F11786" w:rsidRPr="00490EEF" w:rsidRDefault="00F11786"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社会效益指标</w:t>
            </w:r>
          </w:p>
        </w:tc>
        <w:tc>
          <w:tcPr>
            <w:tcW w:w="1238" w:type="dxa"/>
            <w:vAlign w:val="center"/>
          </w:tcPr>
          <w:p w14:paraId="3B9A6A9D" w14:textId="12B6DF1E" w:rsidR="00F11786" w:rsidRPr="00490EEF" w:rsidRDefault="00F11786" w:rsidP="00211273">
            <w:pPr>
              <w:widowControl/>
              <w:jc w:val="left"/>
              <w:textAlignment w:val="center"/>
              <w:rPr>
                <w:rFonts w:ascii="宋体" w:eastAsia="宋体" w:hAnsi="宋体" w:cs="宋体"/>
                <w:color w:val="000000"/>
                <w:kern w:val="0"/>
                <w:sz w:val="18"/>
                <w:szCs w:val="18"/>
              </w:rPr>
            </w:pPr>
            <w:r w:rsidRPr="00490EEF">
              <w:rPr>
                <w:rFonts w:ascii="宋体" w:eastAsia="宋体" w:hAnsi="宋体" w:cs="宋体" w:hint="eastAsia"/>
                <w:kern w:val="0"/>
                <w:sz w:val="18"/>
                <w:szCs w:val="18"/>
              </w:rPr>
              <w:t>为维护调频广播频段秩序、扫黄打非黑广播治理整顿提供技术支撑</w:t>
            </w:r>
            <w:r>
              <w:rPr>
                <w:rFonts w:ascii="宋体" w:eastAsia="宋体" w:hAnsi="宋体" w:cs="宋体" w:hint="eastAsia"/>
                <w:kern w:val="0"/>
                <w:sz w:val="18"/>
                <w:szCs w:val="18"/>
              </w:rPr>
              <w:t>。</w:t>
            </w:r>
          </w:p>
        </w:tc>
        <w:tc>
          <w:tcPr>
            <w:tcW w:w="2807" w:type="dxa"/>
            <w:gridSpan w:val="2"/>
            <w:vAlign w:val="center"/>
          </w:tcPr>
          <w:p w14:paraId="2DF8D0E5" w14:textId="136BB0A3" w:rsidR="00F11786" w:rsidRPr="00490EEF" w:rsidRDefault="00F11786" w:rsidP="00211273">
            <w:pPr>
              <w:widowControl/>
              <w:jc w:val="left"/>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对黑广播灰广播智能识别、监测，及时发现违规广播频率和违规节目内容，为维护调频广播频段秩序、扫黄打非黑广播治理整顿提供技术支撑</w:t>
            </w:r>
            <w:r>
              <w:rPr>
                <w:rFonts w:ascii="宋体" w:eastAsia="宋体" w:hAnsi="宋体" w:cs="宋体" w:hint="eastAsia"/>
                <w:kern w:val="0"/>
                <w:sz w:val="18"/>
                <w:szCs w:val="18"/>
              </w:rPr>
              <w:t>。</w:t>
            </w:r>
          </w:p>
        </w:tc>
        <w:tc>
          <w:tcPr>
            <w:tcW w:w="2487" w:type="dxa"/>
            <w:vAlign w:val="center"/>
          </w:tcPr>
          <w:p w14:paraId="3D729C16" w14:textId="6C2476F8" w:rsidR="00F11786" w:rsidRPr="00490EEF" w:rsidRDefault="00F11786" w:rsidP="00211273">
            <w:pPr>
              <w:widowControl/>
              <w:jc w:val="left"/>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提高监测范围，促进监管效益提升。</w:t>
            </w:r>
            <w:r w:rsidRPr="00490EEF">
              <w:rPr>
                <w:rFonts w:ascii="宋体" w:eastAsia="宋体" w:hAnsi="宋体" w:cs="Times New Roman" w:hint="eastAsia"/>
                <w:sz w:val="18"/>
                <w:szCs w:val="18"/>
              </w:rPr>
              <w:t>在冬奥会冬残奥会期间，全天候多维度监测重点地区广播频率1</w:t>
            </w:r>
            <w:r w:rsidRPr="00490EEF">
              <w:rPr>
                <w:rFonts w:ascii="宋体" w:eastAsia="宋体" w:hAnsi="宋体" w:cs="Times New Roman"/>
                <w:sz w:val="18"/>
                <w:szCs w:val="18"/>
              </w:rPr>
              <w:t>776</w:t>
            </w:r>
            <w:r w:rsidRPr="00490EEF">
              <w:rPr>
                <w:rFonts w:ascii="宋体" w:eastAsia="宋体" w:hAnsi="宋体" w:cs="Times New Roman" w:hint="eastAsia"/>
                <w:sz w:val="18"/>
                <w:szCs w:val="18"/>
              </w:rPr>
              <w:t>小时，采集音频、音频</w:t>
            </w:r>
            <w:proofErr w:type="gramStart"/>
            <w:r w:rsidRPr="00490EEF">
              <w:rPr>
                <w:rFonts w:ascii="宋体" w:eastAsia="宋体" w:hAnsi="宋体" w:cs="Times New Roman" w:hint="eastAsia"/>
                <w:sz w:val="18"/>
                <w:szCs w:val="18"/>
              </w:rPr>
              <w:t>转译总</w:t>
            </w:r>
            <w:proofErr w:type="gramEnd"/>
            <w:r w:rsidRPr="00490EEF">
              <w:rPr>
                <w:rFonts w:ascii="宋体" w:eastAsia="宋体" w:hAnsi="宋体" w:cs="Times New Roman" w:hint="eastAsia"/>
                <w:sz w:val="18"/>
                <w:szCs w:val="18"/>
              </w:rPr>
              <w:t>时长1</w:t>
            </w:r>
            <w:r w:rsidRPr="00490EEF">
              <w:rPr>
                <w:rFonts w:ascii="宋体" w:eastAsia="宋体" w:hAnsi="宋体" w:cs="Times New Roman"/>
                <w:sz w:val="18"/>
                <w:szCs w:val="18"/>
              </w:rPr>
              <w:t>0656</w:t>
            </w:r>
            <w:r w:rsidRPr="00490EEF">
              <w:rPr>
                <w:rFonts w:ascii="宋体" w:eastAsia="宋体" w:hAnsi="宋体" w:cs="Times New Roman" w:hint="eastAsia"/>
                <w:sz w:val="18"/>
                <w:szCs w:val="18"/>
              </w:rPr>
              <w:t>小时，重点监测区未出现黑、灰广播报警，圆满完成冬奥保障任务。</w:t>
            </w:r>
          </w:p>
        </w:tc>
        <w:tc>
          <w:tcPr>
            <w:tcW w:w="1134" w:type="dxa"/>
            <w:vAlign w:val="center"/>
          </w:tcPr>
          <w:p w14:paraId="70DAC8FD" w14:textId="77777777" w:rsidR="00F11786" w:rsidRPr="00490EEF" w:rsidRDefault="00F11786" w:rsidP="00211273">
            <w:pPr>
              <w:widowControl/>
              <w:jc w:val="center"/>
              <w:textAlignment w:val="center"/>
              <w:rPr>
                <w:rFonts w:ascii="宋体" w:eastAsia="宋体" w:hAnsi="宋体" w:cs="宋体"/>
                <w:kern w:val="0"/>
                <w:sz w:val="18"/>
                <w:szCs w:val="18"/>
              </w:rPr>
            </w:pPr>
            <w:r w:rsidRPr="00490EEF">
              <w:rPr>
                <w:rFonts w:ascii="宋体" w:eastAsia="宋体" w:hAnsi="宋体" w:cs="宋体"/>
                <w:kern w:val="0"/>
                <w:sz w:val="18"/>
                <w:szCs w:val="18"/>
              </w:rPr>
              <w:t>20</w:t>
            </w:r>
          </w:p>
        </w:tc>
        <w:tc>
          <w:tcPr>
            <w:tcW w:w="1134" w:type="dxa"/>
            <w:vAlign w:val="center"/>
          </w:tcPr>
          <w:p w14:paraId="145D7950" w14:textId="241647E4" w:rsidR="00F11786" w:rsidRPr="00490EEF" w:rsidRDefault="00F11786" w:rsidP="00211273">
            <w:pPr>
              <w:widowControl/>
              <w:jc w:val="center"/>
              <w:textAlignment w:val="center"/>
              <w:rPr>
                <w:rFonts w:ascii="宋体" w:eastAsia="宋体" w:hAnsi="宋体" w:cs="宋体"/>
                <w:kern w:val="0"/>
                <w:sz w:val="18"/>
                <w:szCs w:val="18"/>
              </w:rPr>
            </w:pPr>
            <w:r w:rsidRPr="00490EEF">
              <w:rPr>
                <w:rFonts w:ascii="宋体" w:eastAsia="宋体" w:hAnsi="宋体" w:cs="宋体"/>
                <w:kern w:val="0"/>
                <w:sz w:val="18"/>
                <w:szCs w:val="18"/>
              </w:rPr>
              <w:t>18</w:t>
            </w:r>
          </w:p>
        </w:tc>
        <w:tc>
          <w:tcPr>
            <w:tcW w:w="2049" w:type="dxa"/>
            <w:gridSpan w:val="2"/>
            <w:vAlign w:val="center"/>
          </w:tcPr>
          <w:p w14:paraId="6103BF03" w14:textId="7830A1C1" w:rsidR="00F11786" w:rsidRPr="00490EEF" w:rsidRDefault="00F11786" w:rsidP="00211273">
            <w:pPr>
              <w:jc w:val="left"/>
              <w:rPr>
                <w:rFonts w:ascii="宋体" w:eastAsia="宋体" w:hAnsi="宋体" w:cs="宋体"/>
                <w:kern w:val="0"/>
                <w:sz w:val="18"/>
                <w:szCs w:val="18"/>
              </w:rPr>
            </w:pPr>
            <w:r w:rsidRPr="00BF689A">
              <w:rPr>
                <w:rFonts w:ascii="宋体" w:eastAsia="宋体" w:hAnsi="宋体" w:cs="宋体" w:hint="eastAsia"/>
                <w:kern w:val="0"/>
                <w:sz w:val="18"/>
                <w:szCs w:val="18"/>
              </w:rPr>
              <w:t>支撑材料不足，后续将加强效益成果资料的收集。</w:t>
            </w:r>
          </w:p>
        </w:tc>
      </w:tr>
      <w:tr w:rsidR="00F11786" w:rsidRPr="00490EEF" w14:paraId="7B412DBD" w14:textId="77777777">
        <w:trPr>
          <w:jc w:val="center"/>
        </w:trPr>
        <w:tc>
          <w:tcPr>
            <w:tcW w:w="578" w:type="dxa"/>
            <w:vMerge/>
            <w:vAlign w:val="center"/>
          </w:tcPr>
          <w:p w14:paraId="5C630B0D"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854" w:type="dxa"/>
            <w:vMerge/>
            <w:vAlign w:val="center"/>
          </w:tcPr>
          <w:p w14:paraId="5EABCC3C" w14:textId="77777777" w:rsidR="00F11786" w:rsidRPr="00490EEF" w:rsidRDefault="00F11786" w:rsidP="00211273">
            <w:pPr>
              <w:widowControl/>
              <w:spacing w:line="240" w:lineRule="exact"/>
              <w:jc w:val="center"/>
              <w:rPr>
                <w:rFonts w:ascii="宋体" w:eastAsia="宋体" w:hAnsi="宋体" w:cs="宋体"/>
                <w:kern w:val="0"/>
                <w:sz w:val="18"/>
                <w:szCs w:val="18"/>
              </w:rPr>
            </w:pPr>
          </w:p>
        </w:tc>
        <w:tc>
          <w:tcPr>
            <w:tcW w:w="948" w:type="dxa"/>
            <w:vAlign w:val="center"/>
          </w:tcPr>
          <w:p w14:paraId="7FC703D1" w14:textId="77777777" w:rsidR="00F11786" w:rsidRPr="00490EEF" w:rsidRDefault="00F11786" w:rsidP="00211273">
            <w:pPr>
              <w:widowControl/>
              <w:spacing w:line="240" w:lineRule="exact"/>
              <w:jc w:val="center"/>
              <w:rPr>
                <w:rFonts w:ascii="宋体" w:eastAsia="宋体" w:hAnsi="宋体" w:cs="宋体"/>
                <w:kern w:val="0"/>
                <w:sz w:val="18"/>
                <w:szCs w:val="18"/>
              </w:rPr>
            </w:pPr>
            <w:r w:rsidRPr="00490EEF">
              <w:rPr>
                <w:rFonts w:ascii="宋体" w:eastAsia="宋体" w:hAnsi="宋体" w:cs="宋体" w:hint="eastAsia"/>
                <w:kern w:val="0"/>
                <w:sz w:val="18"/>
                <w:szCs w:val="18"/>
              </w:rPr>
              <w:t>可持续影响指标</w:t>
            </w:r>
          </w:p>
        </w:tc>
        <w:tc>
          <w:tcPr>
            <w:tcW w:w="1238" w:type="dxa"/>
            <w:vAlign w:val="center"/>
          </w:tcPr>
          <w:p w14:paraId="10EA69F5" w14:textId="51DFD338" w:rsidR="00F11786" w:rsidRPr="00490EEF" w:rsidRDefault="00F11786" w:rsidP="00211273">
            <w:pPr>
              <w:widowControl/>
              <w:jc w:val="left"/>
              <w:textAlignment w:val="center"/>
              <w:rPr>
                <w:rFonts w:ascii="宋体" w:eastAsia="宋体" w:hAnsi="宋体" w:cs="宋体"/>
                <w:color w:val="000000"/>
                <w:kern w:val="0"/>
                <w:sz w:val="18"/>
                <w:szCs w:val="18"/>
              </w:rPr>
            </w:pPr>
            <w:r w:rsidRPr="00490EEF">
              <w:rPr>
                <w:rFonts w:ascii="宋体" w:eastAsia="宋体" w:hAnsi="宋体" w:cs="宋体" w:hint="eastAsia"/>
                <w:kern w:val="0"/>
                <w:sz w:val="18"/>
                <w:szCs w:val="18"/>
              </w:rPr>
              <w:t>落实对广播信号全天候、</w:t>
            </w:r>
            <w:r w:rsidRPr="00490EEF">
              <w:rPr>
                <w:rFonts w:ascii="宋体" w:eastAsia="宋体" w:hAnsi="宋体" w:cs="宋体" w:hint="eastAsia"/>
                <w:kern w:val="0"/>
                <w:sz w:val="18"/>
                <w:szCs w:val="18"/>
              </w:rPr>
              <w:lastRenderedPageBreak/>
              <w:t>全地域、全时间、全频段监测</w:t>
            </w:r>
            <w:r>
              <w:rPr>
                <w:rFonts w:ascii="宋体" w:eastAsia="宋体" w:hAnsi="宋体" w:cs="宋体" w:hint="eastAsia"/>
                <w:kern w:val="0"/>
                <w:sz w:val="18"/>
                <w:szCs w:val="18"/>
              </w:rPr>
              <w:t>。</w:t>
            </w:r>
          </w:p>
        </w:tc>
        <w:tc>
          <w:tcPr>
            <w:tcW w:w="2807" w:type="dxa"/>
            <w:gridSpan w:val="2"/>
            <w:vAlign w:val="center"/>
          </w:tcPr>
          <w:p w14:paraId="0BEF8764" w14:textId="1308C0F9" w:rsidR="00F11786" w:rsidRPr="00490EEF" w:rsidRDefault="00F11786" w:rsidP="00211273">
            <w:pPr>
              <w:widowControl/>
              <w:jc w:val="left"/>
              <w:textAlignment w:val="center"/>
              <w:rPr>
                <w:rFonts w:ascii="宋体" w:eastAsia="宋体" w:hAnsi="宋体" w:cs="宋体"/>
                <w:kern w:val="0"/>
                <w:sz w:val="18"/>
                <w:szCs w:val="18"/>
              </w:rPr>
            </w:pPr>
            <w:r w:rsidRPr="00490EEF">
              <w:rPr>
                <w:rFonts w:ascii="宋体" w:eastAsia="宋体" w:hAnsi="宋体" w:cs="宋体" w:hint="eastAsia"/>
                <w:kern w:val="0"/>
                <w:sz w:val="18"/>
                <w:szCs w:val="18"/>
              </w:rPr>
              <w:lastRenderedPageBreak/>
              <w:t>落实对广播信号全天候、全地域、全时间、全频段监测，持续提升</w:t>
            </w:r>
            <w:r w:rsidRPr="00490EEF">
              <w:rPr>
                <w:rFonts w:ascii="宋体" w:eastAsia="宋体" w:hAnsi="宋体" w:cs="宋体" w:hint="eastAsia"/>
                <w:kern w:val="0"/>
                <w:sz w:val="18"/>
                <w:szCs w:val="18"/>
              </w:rPr>
              <w:lastRenderedPageBreak/>
              <w:t>违法违规发现处理速度，切实维护人民群众财产和健康安全，排除政治安全和安定隐患</w:t>
            </w:r>
            <w:r>
              <w:rPr>
                <w:rFonts w:ascii="宋体" w:eastAsia="宋体" w:hAnsi="宋体" w:cs="宋体" w:hint="eastAsia"/>
                <w:kern w:val="0"/>
                <w:sz w:val="18"/>
                <w:szCs w:val="18"/>
              </w:rPr>
              <w:t>。</w:t>
            </w:r>
          </w:p>
        </w:tc>
        <w:tc>
          <w:tcPr>
            <w:tcW w:w="2487" w:type="dxa"/>
            <w:vAlign w:val="center"/>
          </w:tcPr>
          <w:p w14:paraId="7F29C152" w14:textId="7CBA52D5" w:rsidR="00F11786" w:rsidRPr="00490EEF" w:rsidRDefault="00F11786" w:rsidP="00211273">
            <w:pPr>
              <w:widowControl/>
              <w:jc w:val="left"/>
              <w:textAlignment w:val="center"/>
              <w:rPr>
                <w:rFonts w:ascii="宋体" w:eastAsia="宋体" w:hAnsi="宋体" w:cs="宋体"/>
                <w:kern w:val="0"/>
                <w:sz w:val="18"/>
                <w:szCs w:val="18"/>
              </w:rPr>
            </w:pPr>
            <w:r w:rsidRPr="00490EEF">
              <w:rPr>
                <w:rFonts w:ascii="宋体" w:eastAsia="宋体" w:hAnsi="宋体" w:cs="宋体" w:hint="eastAsia"/>
                <w:kern w:val="0"/>
                <w:sz w:val="18"/>
                <w:szCs w:val="18"/>
              </w:rPr>
              <w:lastRenderedPageBreak/>
              <w:t>可实现对广播信号全天候、全地域、全时间、全频段监测，</w:t>
            </w:r>
            <w:r w:rsidRPr="00490EEF">
              <w:rPr>
                <w:rFonts w:ascii="宋体" w:eastAsia="宋体" w:hAnsi="宋体" w:cs="宋体" w:hint="eastAsia"/>
                <w:kern w:val="0"/>
                <w:sz w:val="18"/>
                <w:szCs w:val="18"/>
              </w:rPr>
              <w:lastRenderedPageBreak/>
              <w:t>提升违法违规发现处理速度，切实维护广播秩序、人民群众财产和健康安全，排除政治安全和安定隐患</w:t>
            </w:r>
            <w:r>
              <w:rPr>
                <w:rFonts w:ascii="宋体" w:eastAsia="宋体" w:hAnsi="宋体" w:cs="宋体" w:hint="eastAsia"/>
                <w:kern w:val="0"/>
                <w:sz w:val="18"/>
                <w:szCs w:val="18"/>
              </w:rPr>
              <w:t>。</w:t>
            </w:r>
          </w:p>
        </w:tc>
        <w:tc>
          <w:tcPr>
            <w:tcW w:w="1134" w:type="dxa"/>
            <w:vAlign w:val="center"/>
          </w:tcPr>
          <w:p w14:paraId="7FEA5741" w14:textId="77777777" w:rsidR="00F11786" w:rsidRPr="00490EEF" w:rsidRDefault="00F11786" w:rsidP="00211273">
            <w:pPr>
              <w:widowControl/>
              <w:jc w:val="center"/>
              <w:textAlignment w:val="center"/>
              <w:rPr>
                <w:rFonts w:ascii="宋体" w:eastAsia="宋体" w:hAnsi="宋体" w:cs="宋体"/>
                <w:kern w:val="0"/>
                <w:sz w:val="18"/>
                <w:szCs w:val="18"/>
              </w:rPr>
            </w:pPr>
            <w:r w:rsidRPr="00490EEF">
              <w:rPr>
                <w:rFonts w:ascii="宋体" w:eastAsia="宋体" w:hAnsi="宋体" w:cs="宋体" w:hint="eastAsia"/>
                <w:kern w:val="0"/>
                <w:sz w:val="18"/>
                <w:szCs w:val="18"/>
              </w:rPr>
              <w:lastRenderedPageBreak/>
              <w:t>2</w:t>
            </w:r>
            <w:r w:rsidRPr="00490EEF">
              <w:rPr>
                <w:rFonts w:ascii="宋体" w:eastAsia="宋体" w:hAnsi="宋体" w:cs="宋体"/>
                <w:kern w:val="0"/>
                <w:sz w:val="18"/>
                <w:szCs w:val="18"/>
              </w:rPr>
              <w:t>0</w:t>
            </w:r>
          </w:p>
        </w:tc>
        <w:tc>
          <w:tcPr>
            <w:tcW w:w="1134" w:type="dxa"/>
            <w:vAlign w:val="center"/>
          </w:tcPr>
          <w:p w14:paraId="5C224B2D" w14:textId="093732F6" w:rsidR="00F11786" w:rsidRPr="00490EEF" w:rsidRDefault="00F11786" w:rsidP="00211273">
            <w:pPr>
              <w:widowControl/>
              <w:jc w:val="center"/>
              <w:textAlignment w:val="center"/>
              <w:rPr>
                <w:rFonts w:ascii="宋体" w:eastAsia="宋体" w:hAnsi="宋体" w:cs="宋体"/>
                <w:kern w:val="0"/>
                <w:sz w:val="18"/>
                <w:szCs w:val="18"/>
              </w:rPr>
            </w:pPr>
            <w:r w:rsidRPr="00490EEF">
              <w:rPr>
                <w:rFonts w:ascii="宋体" w:eastAsia="宋体" w:hAnsi="宋体" w:cs="宋体" w:hint="eastAsia"/>
                <w:kern w:val="0"/>
                <w:sz w:val="18"/>
                <w:szCs w:val="18"/>
              </w:rPr>
              <w:t>1</w:t>
            </w:r>
            <w:r w:rsidRPr="00490EEF">
              <w:rPr>
                <w:rFonts w:ascii="宋体" w:eastAsia="宋体" w:hAnsi="宋体" w:cs="宋体"/>
                <w:kern w:val="0"/>
                <w:sz w:val="18"/>
                <w:szCs w:val="18"/>
              </w:rPr>
              <w:t>8</w:t>
            </w:r>
          </w:p>
        </w:tc>
        <w:tc>
          <w:tcPr>
            <w:tcW w:w="2049" w:type="dxa"/>
            <w:gridSpan w:val="2"/>
            <w:vAlign w:val="center"/>
          </w:tcPr>
          <w:p w14:paraId="2AAAF336" w14:textId="143EDE58" w:rsidR="00F11786" w:rsidRPr="00490EEF" w:rsidRDefault="00F11786" w:rsidP="00211273">
            <w:pPr>
              <w:jc w:val="left"/>
              <w:rPr>
                <w:rFonts w:ascii="宋体" w:eastAsia="宋体" w:hAnsi="宋体" w:cs="宋体"/>
                <w:kern w:val="0"/>
                <w:sz w:val="18"/>
                <w:szCs w:val="18"/>
              </w:rPr>
            </w:pPr>
            <w:r w:rsidRPr="00BF689A">
              <w:rPr>
                <w:rFonts w:ascii="宋体" w:eastAsia="宋体" w:hAnsi="宋体" w:cs="宋体" w:hint="eastAsia"/>
                <w:kern w:val="0"/>
                <w:sz w:val="18"/>
                <w:szCs w:val="18"/>
              </w:rPr>
              <w:t>支撑材料不足，后续将加强效益成果资料的收</w:t>
            </w:r>
            <w:r w:rsidRPr="00BF689A">
              <w:rPr>
                <w:rFonts w:ascii="宋体" w:eastAsia="宋体" w:hAnsi="宋体" w:cs="宋体" w:hint="eastAsia"/>
                <w:kern w:val="0"/>
                <w:sz w:val="18"/>
                <w:szCs w:val="18"/>
              </w:rPr>
              <w:lastRenderedPageBreak/>
              <w:t>集。</w:t>
            </w:r>
          </w:p>
        </w:tc>
      </w:tr>
      <w:tr w:rsidR="00211273" w14:paraId="04E615E8" w14:textId="77777777">
        <w:trPr>
          <w:trHeight w:val="398"/>
          <w:jc w:val="center"/>
        </w:trPr>
        <w:tc>
          <w:tcPr>
            <w:tcW w:w="8912" w:type="dxa"/>
            <w:gridSpan w:val="7"/>
            <w:vAlign w:val="center"/>
          </w:tcPr>
          <w:p w14:paraId="0E84A4AC" w14:textId="77777777" w:rsidR="00211273" w:rsidRPr="00490EEF" w:rsidRDefault="00211273" w:rsidP="00211273">
            <w:pPr>
              <w:widowControl/>
              <w:spacing w:line="240" w:lineRule="exact"/>
              <w:jc w:val="center"/>
              <w:rPr>
                <w:rFonts w:ascii="宋体" w:eastAsia="宋体" w:hAnsi="宋体" w:cs="宋体"/>
                <w:color w:val="000000"/>
                <w:kern w:val="0"/>
                <w:sz w:val="18"/>
                <w:szCs w:val="18"/>
              </w:rPr>
            </w:pPr>
            <w:r w:rsidRPr="00490EEF">
              <w:rPr>
                <w:rFonts w:ascii="宋体" w:eastAsia="宋体" w:hAnsi="宋体" w:cs="宋体" w:hint="eastAsia"/>
                <w:color w:val="000000"/>
                <w:kern w:val="0"/>
                <w:sz w:val="18"/>
                <w:szCs w:val="18"/>
              </w:rPr>
              <w:lastRenderedPageBreak/>
              <w:t>总分</w:t>
            </w:r>
          </w:p>
        </w:tc>
        <w:tc>
          <w:tcPr>
            <w:tcW w:w="1134" w:type="dxa"/>
            <w:vAlign w:val="center"/>
          </w:tcPr>
          <w:p w14:paraId="11AE1B73" w14:textId="77777777" w:rsidR="00211273" w:rsidRPr="00490EEF" w:rsidRDefault="00211273" w:rsidP="00211273">
            <w:pPr>
              <w:widowControl/>
              <w:spacing w:line="240" w:lineRule="exact"/>
              <w:jc w:val="center"/>
              <w:rPr>
                <w:rFonts w:ascii="宋体" w:eastAsia="宋体" w:hAnsi="宋体" w:cs="宋体"/>
                <w:color w:val="000000"/>
                <w:kern w:val="0"/>
                <w:sz w:val="18"/>
                <w:szCs w:val="18"/>
              </w:rPr>
            </w:pPr>
            <w:r w:rsidRPr="00490EEF">
              <w:rPr>
                <w:rFonts w:ascii="宋体" w:eastAsia="宋体" w:hAnsi="宋体" w:cs="宋体" w:hint="eastAsia"/>
                <w:color w:val="000000"/>
                <w:kern w:val="0"/>
                <w:sz w:val="18"/>
                <w:szCs w:val="18"/>
              </w:rPr>
              <w:t>100</w:t>
            </w:r>
          </w:p>
        </w:tc>
        <w:tc>
          <w:tcPr>
            <w:tcW w:w="1134" w:type="dxa"/>
            <w:vAlign w:val="center"/>
          </w:tcPr>
          <w:p w14:paraId="5F5FD0C2" w14:textId="5CFB26B1" w:rsidR="00211273" w:rsidRDefault="00211273" w:rsidP="00211273">
            <w:pPr>
              <w:widowControl/>
              <w:spacing w:line="240" w:lineRule="exact"/>
              <w:jc w:val="center"/>
              <w:rPr>
                <w:rFonts w:ascii="宋体" w:eastAsia="宋体" w:hAnsi="宋体" w:cs="宋体"/>
                <w:color w:val="000000"/>
                <w:kern w:val="0"/>
                <w:sz w:val="18"/>
                <w:szCs w:val="18"/>
              </w:rPr>
            </w:pPr>
            <w:r w:rsidRPr="00490EEF">
              <w:rPr>
                <w:rFonts w:ascii="宋体" w:eastAsia="宋体" w:hAnsi="宋体" w:cs="宋体" w:hint="eastAsia"/>
                <w:color w:val="000000"/>
                <w:kern w:val="0"/>
                <w:sz w:val="18"/>
                <w:szCs w:val="18"/>
              </w:rPr>
              <w:t>9</w:t>
            </w:r>
            <w:r w:rsidRPr="00490EEF">
              <w:rPr>
                <w:rFonts w:ascii="宋体" w:eastAsia="宋体" w:hAnsi="宋体" w:cs="宋体"/>
                <w:color w:val="000000"/>
                <w:kern w:val="0"/>
                <w:sz w:val="18"/>
                <w:szCs w:val="18"/>
              </w:rPr>
              <w:t>0.98</w:t>
            </w:r>
          </w:p>
        </w:tc>
        <w:tc>
          <w:tcPr>
            <w:tcW w:w="2049" w:type="dxa"/>
            <w:gridSpan w:val="2"/>
            <w:vAlign w:val="center"/>
          </w:tcPr>
          <w:p w14:paraId="79D89557" w14:textId="77777777" w:rsidR="00211273" w:rsidRDefault="00211273" w:rsidP="00211273">
            <w:pPr>
              <w:widowControl/>
              <w:spacing w:line="240" w:lineRule="exact"/>
              <w:jc w:val="center"/>
              <w:rPr>
                <w:rFonts w:ascii="宋体" w:eastAsia="宋体" w:hAnsi="宋体" w:cs="宋体"/>
                <w:kern w:val="0"/>
                <w:sz w:val="18"/>
                <w:szCs w:val="18"/>
              </w:rPr>
            </w:pPr>
          </w:p>
        </w:tc>
      </w:tr>
    </w:tbl>
    <w:p w14:paraId="09E31CF5" w14:textId="77777777" w:rsidR="00D07B25" w:rsidRDefault="00D07B25">
      <w:pPr>
        <w:jc w:val="left"/>
        <w:rPr>
          <w:rFonts w:ascii="仿宋_GB2312" w:eastAsia="仿宋_GB2312"/>
          <w:sz w:val="32"/>
          <w:szCs w:val="32"/>
        </w:rPr>
      </w:pPr>
    </w:p>
    <w:sectPr w:rsidR="00D07B25" w:rsidSect="00231C48">
      <w:footerReference w:type="default" r:id="rId8"/>
      <w:pgSz w:w="16838" w:h="11906" w:orient="landscape"/>
      <w:pgMar w:top="1531" w:right="1871" w:bottom="1474"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D0C50" w14:textId="77777777" w:rsidR="00750436" w:rsidRDefault="00750436">
      <w:r>
        <w:separator/>
      </w:r>
    </w:p>
  </w:endnote>
  <w:endnote w:type="continuationSeparator" w:id="0">
    <w:p w14:paraId="5AABFF0A" w14:textId="77777777" w:rsidR="00750436" w:rsidRDefault="00750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3913476"/>
      <w:docPartObj>
        <w:docPartGallery w:val="Page Numbers (Bottom of Page)"/>
        <w:docPartUnique/>
      </w:docPartObj>
    </w:sdtPr>
    <w:sdtContent>
      <w:p w14:paraId="0287CD41" w14:textId="770ABC24" w:rsidR="006375EA" w:rsidRDefault="006375EA">
        <w:pPr>
          <w:pStyle w:val="a3"/>
          <w:jc w:val="center"/>
        </w:pPr>
        <w:r>
          <w:fldChar w:fldCharType="begin"/>
        </w:r>
        <w:r>
          <w:instrText>PAGE   \* MERGEFORMAT</w:instrText>
        </w:r>
        <w:r>
          <w:fldChar w:fldCharType="separate"/>
        </w:r>
        <w:r w:rsidRPr="006375EA">
          <w:rPr>
            <w:noProof/>
            <w:lang w:val="zh-CN"/>
          </w:rPr>
          <w:t>1</w:t>
        </w:r>
        <w:r>
          <w:fldChar w:fldCharType="end"/>
        </w:r>
      </w:p>
    </w:sdtContent>
  </w:sdt>
  <w:p w14:paraId="0AE864DF" w14:textId="77777777" w:rsidR="006375EA" w:rsidRDefault="006375E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1FB03C" w14:textId="77777777" w:rsidR="00750436" w:rsidRDefault="00750436">
      <w:r>
        <w:separator/>
      </w:r>
    </w:p>
  </w:footnote>
  <w:footnote w:type="continuationSeparator" w:id="0">
    <w:p w14:paraId="72A26581" w14:textId="77777777" w:rsidR="00750436" w:rsidRDefault="007504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473"/>
    <w:rsid w:val="FF3E0E3F"/>
    <w:rsid w:val="00007EFD"/>
    <w:rsid w:val="00055AD1"/>
    <w:rsid w:val="00092D54"/>
    <w:rsid w:val="00093C84"/>
    <w:rsid w:val="000F5C8D"/>
    <w:rsid w:val="001B0FAC"/>
    <w:rsid w:val="001F346B"/>
    <w:rsid w:val="00211273"/>
    <w:rsid w:val="00231C48"/>
    <w:rsid w:val="0026644B"/>
    <w:rsid w:val="002C3D43"/>
    <w:rsid w:val="003F7B78"/>
    <w:rsid w:val="00440A80"/>
    <w:rsid w:val="00486A56"/>
    <w:rsid w:val="00490EEF"/>
    <w:rsid w:val="004F2C7A"/>
    <w:rsid w:val="00552115"/>
    <w:rsid w:val="00574770"/>
    <w:rsid w:val="005958D4"/>
    <w:rsid w:val="005E3642"/>
    <w:rsid w:val="00624438"/>
    <w:rsid w:val="00634DE2"/>
    <w:rsid w:val="006375EA"/>
    <w:rsid w:val="00651C0D"/>
    <w:rsid w:val="006742AB"/>
    <w:rsid w:val="006838BA"/>
    <w:rsid w:val="00750436"/>
    <w:rsid w:val="00773874"/>
    <w:rsid w:val="0078027D"/>
    <w:rsid w:val="007860E2"/>
    <w:rsid w:val="00821794"/>
    <w:rsid w:val="00853921"/>
    <w:rsid w:val="008A154A"/>
    <w:rsid w:val="00974235"/>
    <w:rsid w:val="009A5756"/>
    <w:rsid w:val="009C3EC1"/>
    <w:rsid w:val="009E5239"/>
    <w:rsid w:val="009E7E51"/>
    <w:rsid w:val="00A45E2D"/>
    <w:rsid w:val="00A67CED"/>
    <w:rsid w:val="00A762A9"/>
    <w:rsid w:val="00A93CEE"/>
    <w:rsid w:val="00A94DDD"/>
    <w:rsid w:val="00B2155E"/>
    <w:rsid w:val="00BE49B1"/>
    <w:rsid w:val="00BF2BAE"/>
    <w:rsid w:val="00BF63ED"/>
    <w:rsid w:val="00BF689A"/>
    <w:rsid w:val="00C00B67"/>
    <w:rsid w:val="00C1418B"/>
    <w:rsid w:val="00C30682"/>
    <w:rsid w:val="00C6732A"/>
    <w:rsid w:val="00C73473"/>
    <w:rsid w:val="00D0319A"/>
    <w:rsid w:val="00D07B25"/>
    <w:rsid w:val="00EB7CF0"/>
    <w:rsid w:val="00F0225E"/>
    <w:rsid w:val="00F11786"/>
    <w:rsid w:val="00F14B74"/>
    <w:rsid w:val="00F57A64"/>
    <w:rsid w:val="00FA137F"/>
    <w:rsid w:val="00FB5B73"/>
    <w:rsid w:val="00FD3934"/>
    <w:rsid w:val="5EB6A450"/>
    <w:rsid w:val="7E69F9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FCC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3</Pages>
  <Words>265</Words>
  <Characters>1513</Characters>
  <Application>Microsoft Office Word</Application>
  <DocSecurity>0</DocSecurity>
  <Lines>12</Lines>
  <Paragraphs>3</Paragraphs>
  <ScaleCrop>false</ScaleCrop>
  <Company>微软中国</Company>
  <LinksUpToDate>false</LinksUpToDate>
  <CharactersWithSpaces>1775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WHL</cp:lastModifiedBy>
  <cp:revision>34</cp:revision>
  <dcterms:created xsi:type="dcterms:W3CDTF">2022-04-01T09:06:00Z</dcterms:created>
  <dcterms:modified xsi:type="dcterms:W3CDTF">2022-08-22T08:24:00Z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